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5422" w14:textId="135D3601" w:rsidR="00B2499F" w:rsidRDefault="00B2499F" w:rsidP="00E531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2499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9ED7B5C" wp14:editId="5BF3CE2D">
            <wp:simplePos x="0" y="0"/>
            <wp:positionH relativeFrom="column">
              <wp:posOffset>243840</wp:posOffset>
            </wp:positionH>
            <wp:positionV relativeFrom="paragraph">
              <wp:posOffset>-739140</wp:posOffset>
            </wp:positionV>
            <wp:extent cx="1447071" cy="80010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7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5AE9E1D" wp14:editId="1AA369EE">
            <wp:simplePos x="0" y="0"/>
            <wp:positionH relativeFrom="column">
              <wp:posOffset>2041525</wp:posOffset>
            </wp:positionH>
            <wp:positionV relativeFrom="paragraph">
              <wp:posOffset>-892175</wp:posOffset>
            </wp:positionV>
            <wp:extent cx="1905000" cy="1905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7956" w14:textId="4E6C5686" w:rsidR="00B2499F" w:rsidRDefault="00B2499F" w:rsidP="00E531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A1F6960" w14:textId="77777777" w:rsidR="00B2499F" w:rsidRDefault="00B2499F" w:rsidP="00E531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5A14176" w14:textId="2F389127" w:rsidR="00E531AD" w:rsidRPr="008C4A7A" w:rsidRDefault="004C0E6C" w:rsidP="00E531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8C4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Regulamin</w:t>
      </w:r>
      <w:r w:rsidR="005B20DC" w:rsidRPr="008C4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Plebiscytu</w:t>
      </w:r>
    </w:p>
    <w:p w14:paraId="52496B40" w14:textId="2E16DF97" w:rsidR="002951AC" w:rsidRPr="008C4A7A" w:rsidRDefault="002951AC" w:rsidP="008C4A7A">
      <w:pPr>
        <w:spacing w:after="100" w:afterAutospacing="1" w:line="240" w:lineRule="auto"/>
        <w:jc w:val="center"/>
        <w:rPr>
          <w:rStyle w:val="Pogrubienie"/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C4A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„Przedsiębiorstwo na medal”</w:t>
      </w:r>
    </w:p>
    <w:p w14:paraId="2E9E7EF6" w14:textId="567EB7F4" w:rsidR="002951AC" w:rsidRPr="00F938AD" w:rsidRDefault="002951AC" w:rsidP="00670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§1</w:t>
      </w:r>
    </w:p>
    <w:p w14:paraId="11797D36" w14:textId="19E1184F" w:rsidR="002951AC" w:rsidRPr="00F938AD" w:rsidRDefault="002951AC" w:rsidP="00670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ogólne</w:t>
      </w:r>
    </w:p>
    <w:p w14:paraId="1BA61E24" w14:textId="127838AB" w:rsidR="004F7929" w:rsidRPr="00F938AD" w:rsidRDefault="002951AC" w:rsidP="00670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Organizatorem </w:t>
      </w:r>
      <w:r w:rsidR="005B20DC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</w:t>
      </w:r>
      <w:r w:rsidR="0029762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5B20DC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biscytu</w:t>
      </w: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</w:t>
      </w:r>
      <w:r w:rsidR="004F7929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Przedsiębiorstwo na medal</w:t>
      </w:r>
      <w:r w:rsidR="0092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(zwanym dalej </w:t>
      </w:r>
      <w:r w:rsidR="005B20DC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Plebiscytem</w:t>
      </w:r>
      <w:r w:rsid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Konkursem</w:t>
      </w: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jest </w:t>
      </w:r>
      <w:r w:rsidR="004F7929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Zakład Zarządzania Państwowej Uczelni Zawodowej we Włocławku</w:t>
      </w: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0205243" w14:textId="0C534E52" w:rsidR="00390B59" w:rsidRPr="00F938AD" w:rsidRDefault="006C73F6" w:rsidP="00670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Patronat honorowy nad Plebiscytem obejmą Jego Magnificencja Rektor Państwowej Uczelni Zawodowej we Włocławku</w:t>
      </w:r>
      <w:r w:rsidR="00156E8F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Robert </w:t>
      </w:r>
      <w:proofErr w:type="spellStart"/>
      <w:r w:rsidR="00156E8F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Musiałkiewicz</w:t>
      </w:r>
      <w:proofErr w:type="spellEnd"/>
      <w:r w:rsidR="008F2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prof. PUZ </w:t>
      </w:r>
      <w:r w:rsidR="00156E8F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Prezydent Miasta Włocławek dr Marek Wojtkowski</w:t>
      </w:r>
      <w:r w:rsidR="00442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prof. PUZ</w:t>
      </w:r>
      <w:r w:rsidR="00156E8F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D497A0B" w14:textId="40E391E8" w:rsidR="00BB77BF" w:rsidRPr="00F938AD" w:rsidRDefault="00EA4404" w:rsidP="00670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Partnerem wydarzenia jest</w:t>
      </w:r>
      <w:r w:rsidR="00BB77BF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938A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Włocławskie Centrum Biznesu </w:t>
      </w:r>
      <w:r w:rsidR="00F07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F938A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Inkubator Innowacji i</w:t>
      </w:r>
      <w:r w:rsidR="00F34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F938A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Przedsiębiorczości.</w:t>
      </w:r>
    </w:p>
    <w:p w14:paraId="263E98E3" w14:textId="5F26539E" w:rsidR="004F7929" w:rsidRPr="00F938AD" w:rsidRDefault="002951AC" w:rsidP="00670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</w:t>
      </w:r>
      <w:r w:rsidR="008719CA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Plebiscytu</w:t>
      </w: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promocja przedsiębiorczości</w:t>
      </w:r>
      <w:r w:rsidR="005B20DC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innowacyjności i społecznej odpowiedzialności przedsiębiorst</w:t>
      </w:r>
      <w:r w:rsidR="000A6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B20DC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79A6403" w14:textId="65E7E7D3" w:rsidR="00673F82" w:rsidRPr="00F938AD" w:rsidRDefault="00907A5B" w:rsidP="00670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Plebiscytu </w:t>
      </w:r>
      <w:r w:rsidR="002951AC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wyłonieni</w:t>
      </w:r>
      <w:r w:rsidR="009511E6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zostaną</w:t>
      </w:r>
      <w:r w:rsidR="002951AC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903D4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laurea</w:t>
      </w:r>
      <w:r w:rsidR="009511E6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</w:t>
      </w:r>
      <w:r w:rsidR="00175893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którym</w:t>
      </w:r>
      <w:r w:rsidR="00884300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7479EF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4300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zasadach określonych </w:t>
      </w:r>
      <w:r w:rsidR="0092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884300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niniejszym Regulaminie, zostanie przyznany tytuł </w:t>
      </w:r>
      <w:r w:rsidR="00B35603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884300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Przedsiębiorstwo na medal”.</w:t>
      </w:r>
    </w:p>
    <w:p w14:paraId="7E6B94B5" w14:textId="77777777" w:rsidR="00514045" w:rsidRDefault="002951AC" w:rsidP="00EA44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Postępowanie konkursowe w oparciu o treść niniejszego Regulaminu </w:t>
      </w:r>
      <w:r w:rsidR="00F07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przeprowadza </w:t>
      </w:r>
      <w:r w:rsidR="00926C21"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swych kompetencji Komisja Konkursowa</w:t>
      </w:r>
      <w:r w:rsidR="00245C80"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7103"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składzie: </w:t>
      </w:r>
    </w:p>
    <w:p w14:paraId="067372B1" w14:textId="77777777" w:rsidR="00514045" w:rsidRDefault="00317103" w:rsidP="005140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 Maja Kołtońska</w:t>
      </w:r>
      <w:r w:rsidR="0067038D"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(przewodnicząca)</w:t>
      </w:r>
      <w:r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236A17F4" w14:textId="77777777" w:rsidR="00514045" w:rsidRDefault="006062F2" w:rsidP="005140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 Jolanta Kloc, </w:t>
      </w:r>
    </w:p>
    <w:p w14:paraId="0B5F468B" w14:textId="34E13C83" w:rsidR="00514045" w:rsidRDefault="009C1A3B" w:rsidP="005140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 Marek </w:t>
      </w:r>
      <w:proofErr w:type="spellStart"/>
      <w:r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Ręklewski</w:t>
      </w:r>
      <w:proofErr w:type="spellEnd"/>
      <w:r w:rsidR="00514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1250943" w14:textId="77777777" w:rsidR="00514045" w:rsidRDefault="007629EA" w:rsidP="005140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mgr</w:t>
      </w:r>
      <w:r w:rsidR="00317103"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Przemysław </w:t>
      </w:r>
      <w:proofErr w:type="spellStart"/>
      <w:r w:rsidR="00317103"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Taranowski</w:t>
      </w:r>
      <w:proofErr w:type="spellEnd"/>
      <w:r w:rsidR="0067038D"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25EE41C3" w14:textId="612204F5" w:rsidR="0067038D" w:rsidRPr="00EA4404" w:rsidRDefault="0067038D" w:rsidP="005140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Członkowie Komisji Konkursowej są jednocześnie pracownikami Zakładu Zarządzania PUZ we Włocławku.</w:t>
      </w:r>
    </w:p>
    <w:p w14:paraId="0F11300D" w14:textId="0625B674" w:rsidR="008F25D0" w:rsidRPr="00F938AD" w:rsidRDefault="002951AC" w:rsidP="008F25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Informacje dotyczące </w:t>
      </w:r>
      <w:r w:rsidR="006D10A5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Plebiscytu</w:t>
      </w: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</w:t>
      </w:r>
      <w:r w:rsidR="00463431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dostępne</w:t>
      </w: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r w:rsidR="008F2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profilu </w:t>
      </w:r>
      <w:proofErr w:type="spellStart"/>
      <w:r w:rsidR="008F2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facebook</w:t>
      </w:r>
      <w:proofErr w:type="spellEnd"/>
      <w:r w:rsidR="008F2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16982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Zakładu Zarządzania PUZ we Włocławku </w:t>
      </w:r>
      <w:r w:rsidR="008F2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na stronie internetowej PUZ we Włocławku.</w:t>
      </w:r>
    </w:p>
    <w:p w14:paraId="7CE15981" w14:textId="3002DBC9" w:rsidR="0067038D" w:rsidRPr="00F938AD" w:rsidRDefault="0067038D" w:rsidP="00F938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997831" w14:textId="438B6A6D" w:rsidR="002951AC" w:rsidRPr="00F938AD" w:rsidRDefault="002951AC" w:rsidP="00670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E531AD"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14:paraId="70A4DDCB" w14:textId="207753AE" w:rsidR="002951AC" w:rsidRPr="00F938AD" w:rsidRDefault="002951AC" w:rsidP="00670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Warunki uczestnictwa i tryb zgłaszania kandydatów</w:t>
      </w:r>
    </w:p>
    <w:p w14:paraId="069E7BA6" w14:textId="373440F2" w:rsidR="0067038D" w:rsidRPr="00F938AD" w:rsidRDefault="005B20DC" w:rsidP="006703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Plebiscyt składa się z dwóch etapów</w:t>
      </w:r>
      <w:r w:rsidR="000A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62F2">
        <w:rPr>
          <w:rFonts w:ascii="Times New Roman" w:hAnsi="Times New Roman" w:cs="Times New Roman"/>
          <w:color w:val="000000" w:themeColor="text1"/>
          <w:sz w:val="24"/>
          <w:szCs w:val="24"/>
        </w:rPr>
        <w:t>W ramach pierwszego</w:t>
      </w:r>
      <w:r w:rsidR="008F2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6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szkół ponadpodstawowych działających na terenie </w:t>
      </w:r>
      <w:r w:rsidR="0044260C">
        <w:rPr>
          <w:rFonts w:ascii="Times New Roman" w:hAnsi="Times New Roman" w:cs="Times New Roman"/>
          <w:color w:val="000000" w:themeColor="text1"/>
          <w:sz w:val="24"/>
          <w:szCs w:val="24"/>
        </w:rPr>
        <w:t>powiatu miasta</w:t>
      </w:r>
      <w:r w:rsidR="00606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Włocław</w:t>
      </w:r>
      <w:r w:rsidR="0044260C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606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zaproszeni do udziału</w:t>
      </w:r>
      <w:r w:rsidR="008F2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wydarzeniu</w:t>
      </w:r>
      <w:r w:rsidR="006062F2">
        <w:rPr>
          <w:rFonts w:ascii="Times New Roman" w:hAnsi="Times New Roman" w:cs="Times New Roman"/>
          <w:color w:val="000000" w:themeColor="text1"/>
          <w:sz w:val="24"/>
          <w:szCs w:val="24"/>
        </w:rPr>
        <w:t>. Na mocy</w:t>
      </w:r>
      <w:r w:rsidR="008F2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niniejszego</w:t>
      </w:r>
      <w:r w:rsidR="00606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 uczniowie szkół przesyłają na adres mailowy </w:t>
      </w:r>
      <w:hyperlink r:id="rId7" w:history="1">
        <w:r w:rsidR="006062F2" w:rsidRPr="00F301B3">
          <w:rPr>
            <w:rStyle w:val="Hipercze"/>
            <w:rFonts w:ascii="Times New Roman" w:hAnsi="Times New Roman" w:cs="Times New Roman"/>
            <w:sz w:val="24"/>
            <w:szCs w:val="24"/>
          </w:rPr>
          <w:t>namedal@puz.wloclawek.pl</w:t>
        </w:r>
      </w:hyperlink>
      <w:r w:rsidR="00606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wypełnio</w:t>
      </w:r>
      <w:r w:rsidR="008F25D0"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  <w:r w:rsidR="00606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formularz </w:t>
      </w:r>
      <w:r w:rsidR="006062F2" w:rsidRPr="0042055E">
        <w:rPr>
          <w:rFonts w:ascii="Times New Roman" w:hAnsi="Times New Roman" w:cs="Times New Roman"/>
          <w:color w:val="000000" w:themeColor="text1"/>
          <w:sz w:val="24"/>
          <w:szCs w:val="24"/>
        </w:rPr>
        <w:t>zgłosze</w:t>
      </w:r>
      <w:r w:rsidR="00F074E4" w:rsidRPr="0042055E">
        <w:rPr>
          <w:rFonts w:ascii="Times New Roman" w:hAnsi="Times New Roman" w:cs="Times New Roman"/>
          <w:color w:val="000000" w:themeColor="text1"/>
          <w:sz w:val="24"/>
          <w:szCs w:val="24"/>
        </w:rPr>
        <w:t>niowy</w:t>
      </w:r>
      <w:r w:rsidR="008F2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stanowiący załącznik nr 1 do niniejszego regulaminu.</w:t>
      </w:r>
      <w:r w:rsidR="00606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46CBB1" w14:textId="59D52049" w:rsidR="00C708C5" w:rsidRPr="00F938AD" w:rsidRDefault="005B20DC" w:rsidP="006703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Formularz można pobrać</w:t>
      </w:r>
      <w:r w:rsidR="009B4E48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A25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7038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profilu </w:t>
      </w:r>
      <w:proofErr w:type="spellStart"/>
      <w:r w:rsidR="0067038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67038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CA0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Zakładu Zarządzania Państwowej Uczelni Zawodowej we Włocławku</w:t>
      </w:r>
      <w:r w:rsidR="008F2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ze strony internetowej PUZ we Włocławku</w:t>
      </w:r>
      <w:r w:rsidR="00282DC3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2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również zgłosić zapotrzebowanie na jego otrzymanie poprzez kontakt z Organizatorem za pomocą adresu: </w:t>
      </w:r>
      <w:hyperlink r:id="rId8" w:history="1">
        <w:r w:rsidR="008F25D0" w:rsidRPr="00F301B3">
          <w:rPr>
            <w:rStyle w:val="Hipercze"/>
            <w:rFonts w:ascii="Times New Roman" w:hAnsi="Times New Roman" w:cs="Times New Roman"/>
            <w:sz w:val="24"/>
            <w:szCs w:val="24"/>
          </w:rPr>
          <w:t>namedal@puz.wloclawek.pl</w:t>
        </w:r>
      </w:hyperlink>
      <w:r w:rsidR="008F25D0">
        <w:rPr>
          <w:rStyle w:val="Hipercze"/>
          <w:rFonts w:ascii="Times New Roman" w:hAnsi="Times New Roman" w:cs="Times New Roman"/>
          <w:sz w:val="24"/>
          <w:szCs w:val="24"/>
        </w:rPr>
        <w:t>.</w:t>
      </w:r>
      <w:r w:rsidR="00282DC3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4570B" w:rsidRPr="008C4A7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8C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ormularzu </w:t>
      </w:r>
      <w:r w:rsidR="0067038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są proszeni </w:t>
      </w:r>
      <w:r w:rsidR="00926C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o podanie</w:t>
      </w:r>
      <w:r w:rsidR="002625B0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nazwy firmy, którą mianuj</w:t>
      </w:r>
      <w:r w:rsidR="0067038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2625B0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wyróżnienia wraz z krótkim, ale </w:t>
      </w:r>
      <w:r w:rsidR="0067038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treściwym </w:t>
      </w:r>
      <w:r w:rsidR="002625B0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uzasadnieniem swojego wyboru</w:t>
      </w:r>
      <w:r w:rsidR="00707F47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570B" w:rsidRPr="008C4A7A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F47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formularzu należy również </w:t>
      </w:r>
      <w:r w:rsidR="0048374F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podać swoje dane kontaktowe.</w:t>
      </w:r>
      <w:r w:rsidR="002625B0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Zgłoszenia konkursowe można </w:t>
      </w:r>
      <w:r w:rsidR="00EA4404" w:rsidRPr="0042055E">
        <w:rPr>
          <w:rFonts w:ascii="Times New Roman" w:hAnsi="Times New Roman" w:cs="Times New Roman"/>
          <w:color w:val="000000" w:themeColor="text1"/>
          <w:sz w:val="24"/>
          <w:szCs w:val="24"/>
        </w:rPr>
        <w:t>nadsyłać</w:t>
      </w:r>
      <w:r w:rsidR="00514045" w:rsidRPr="00420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</w:t>
      </w:r>
      <w:r w:rsidR="00B95EF1" w:rsidRPr="00420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404" w:rsidRPr="0042055E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B95EF1" w:rsidRPr="00420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D76" w:rsidRPr="00420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15</w:t>
      </w:r>
      <w:r w:rsidR="00B95EF1" w:rsidRPr="00420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90D76" w:rsidRPr="00420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maja </w:t>
      </w:r>
      <w:r w:rsidR="00B95EF1" w:rsidRPr="00420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202</w:t>
      </w:r>
      <w:r w:rsidR="006C7D3A" w:rsidRPr="00420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</w:t>
      </w:r>
      <w:r w:rsidR="00B95EF1" w:rsidRPr="004205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95EF1" w:rsidRPr="00514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r.</w:t>
      </w:r>
      <w:r w:rsidR="00BB77BF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D352A4" w14:textId="74EBF157" w:rsidR="002F39BF" w:rsidRPr="00784374" w:rsidRDefault="005B20DC" w:rsidP="006703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W drugim etapie</w:t>
      </w:r>
      <w:r w:rsidR="00AF3074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, podczas posiedzenia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</w:t>
      </w:r>
      <w:r w:rsidR="00990D7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A33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onkurso</w:t>
      </w:r>
      <w:r w:rsidR="00990D76">
        <w:rPr>
          <w:rFonts w:ascii="Times New Roman" w:hAnsi="Times New Roman" w:cs="Times New Roman"/>
          <w:color w:val="000000" w:themeColor="text1"/>
          <w:sz w:val="24"/>
          <w:szCs w:val="24"/>
        </w:rPr>
        <w:t>wej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której mowa w </w:t>
      </w:r>
      <w:r w:rsidR="00B368F6"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545C64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pkt </w:t>
      </w:r>
      <w:r w:rsidR="00EA44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90D76"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="00990D76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pośród przedsiębiorstw wytypowanych przez Uczestników Plebiscytu w pierwszym etapie</w:t>
      </w:r>
      <w:r w:rsidR="00990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wybrane zostaną </w:t>
      </w:r>
      <w:r w:rsidR="00167655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trzy</w:t>
      </w:r>
      <w:r w:rsidR="00071B40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D76">
        <w:rPr>
          <w:rFonts w:ascii="Times New Roman" w:hAnsi="Times New Roman" w:cs="Times New Roman"/>
          <w:color w:val="000000" w:themeColor="text1"/>
          <w:sz w:val="24"/>
          <w:szCs w:val="24"/>
        </w:rPr>
        <w:t>firmy</w:t>
      </w:r>
      <w:r w:rsidR="00F430BF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78CA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wyborze </w:t>
      </w:r>
      <w:r w:rsidR="004D455F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kierować się będzie </w:t>
      </w:r>
      <w:r w:rsidR="004D455F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nadesłanymi przez Uczestników </w:t>
      </w:r>
      <w:r w:rsidR="00E76640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Plebiscytu</w:t>
      </w:r>
      <w:r w:rsidR="004D455F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uzasadnieniami oraz informacjami uzyskanymi w ramach wywiadu środowiskowego. Posiedzenie </w:t>
      </w:r>
      <w:r w:rsidR="00195D25" w:rsidRPr="00420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</w:t>
      </w:r>
      <w:r w:rsidR="00514045" w:rsidRPr="00420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Konkursowej </w:t>
      </w:r>
      <w:r w:rsidR="00195D25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wyznaczono na dzień </w:t>
      </w:r>
      <w:r w:rsidR="00990D76" w:rsidRPr="00514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="006C7D3A" w:rsidRPr="00514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</w:t>
      </w:r>
      <w:r w:rsidR="004D455F" w:rsidRPr="00514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maja 202</w:t>
      </w:r>
      <w:r w:rsidR="006C7D3A" w:rsidRPr="00514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</w:t>
      </w:r>
      <w:r w:rsidR="00195D25" w:rsidRPr="00514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r.</w:t>
      </w:r>
    </w:p>
    <w:p w14:paraId="1A9698D5" w14:textId="4A9D4FCD" w:rsidR="00784374" w:rsidRPr="0042055E" w:rsidRDefault="00784374" w:rsidP="00784374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Członkowie Komisji Konkursowej zastrzegają sobie prawo do odbycia wizyty w miejscu lokalizacji </w:t>
      </w:r>
      <w:r w:rsidR="00BD1B27" w:rsidRPr="0042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przedsiębiorstwa</w:t>
      </w:r>
      <w:r w:rsidRPr="0042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wybran</w:t>
      </w:r>
      <w:r w:rsidR="00BD1B27" w:rsidRPr="0042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 przez</w:t>
      </w:r>
      <w:r w:rsidRPr="0042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uczestników konkursu. </w:t>
      </w:r>
    </w:p>
    <w:p w14:paraId="6B37BA02" w14:textId="470DA872" w:rsidR="005C27A8" w:rsidRDefault="002951AC" w:rsidP="005C27A8">
      <w:pPr>
        <w:pStyle w:val="Akapitzlist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E76640" w:rsidRPr="0042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Plebiscycie</w:t>
      </w:r>
      <w:r w:rsidRPr="0042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B20DC" w:rsidRPr="0042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można zgłaszać firmy, które</w:t>
      </w:r>
      <w:r w:rsidR="000A604B" w:rsidRPr="0042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posiadają swoją siedzibę na terenie </w:t>
      </w:r>
      <w:r w:rsidR="005C2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 miasta Włocławek</w:t>
      </w:r>
      <w:r w:rsidR="00990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A6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E60244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wpisują się </w:t>
      </w:r>
      <w:r w:rsidR="00464765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min. jedno</w:t>
      </w:r>
      <w:r w:rsidR="00464765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A6FE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</w:t>
      </w:r>
      <w:r w:rsidR="00EA4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</w:t>
      </w:r>
      <w:r w:rsidR="007A6FE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64765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podane</w:t>
      </w:r>
      <w:r w:rsid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C4A7A"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7A6FED"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§2</w:t>
      </w:r>
      <w:r w:rsidR="00926C21"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</w:t>
      </w:r>
      <w:r w:rsidR="005C2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6-7</w:t>
      </w:r>
      <w:r w:rsidR="007A6FED"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FDDB2EC" w14:textId="57517664" w:rsidR="002951AC" w:rsidRPr="005C27A8" w:rsidRDefault="007A6FED" w:rsidP="005C27A8">
      <w:pPr>
        <w:pStyle w:val="Akapitzlist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7A8">
        <w:rPr>
          <w:rFonts w:ascii="Times New Roman" w:hAnsi="Times New Roman" w:cs="Times New Roman"/>
          <w:color w:val="000000" w:themeColor="text1"/>
          <w:sz w:val="24"/>
          <w:szCs w:val="24"/>
        </w:rPr>
        <w:t>Przedsiębiorstwo na medal</w:t>
      </w:r>
      <w:r w:rsidR="00C165D2" w:rsidRPr="005C2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każde mikro, małe, średnie czy duże przedsiębiorstwo:</w:t>
      </w:r>
    </w:p>
    <w:p w14:paraId="28B35C31" w14:textId="77777777" w:rsidR="002F1807" w:rsidRPr="00F938AD" w:rsidRDefault="00F53C34" w:rsidP="006703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które jest otwarte na wprowadzanie zmian i innowacyjnych rozwiązań;</w:t>
      </w:r>
    </w:p>
    <w:p w14:paraId="5DD001DA" w14:textId="77777777" w:rsidR="002F1807" w:rsidRPr="00F938AD" w:rsidRDefault="00F53C34" w:rsidP="006703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w którym pracownicy traktowani są na zasadzie partnerstwa, jako źródło wiedzy, umiejętności i kompetencji;</w:t>
      </w:r>
    </w:p>
    <w:p w14:paraId="0FF4B127" w14:textId="77777777" w:rsidR="002F1807" w:rsidRPr="00F938AD" w:rsidRDefault="00F53C34" w:rsidP="006703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które dużą wagę przywiązuje do atmosfery panującej, w miejscu pracy, umiejętności współpracy, relacji między pracownikami i między kadrą zarządzającą a pracownikami;</w:t>
      </w:r>
    </w:p>
    <w:p w14:paraId="235C1DB3" w14:textId="77777777" w:rsidR="002F1807" w:rsidRPr="00F938AD" w:rsidRDefault="00F53C34" w:rsidP="006703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które docenia rangę i znaczenie kapitału ludzkiego i intelektualnego w procesie budowania wartości przedsiębiorstwa;</w:t>
      </w:r>
    </w:p>
    <w:p w14:paraId="59A18BE4" w14:textId="77777777" w:rsidR="002F1807" w:rsidRPr="00F938AD" w:rsidRDefault="00020546" w:rsidP="006703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które dostosowuje się do zmieniających się potrzeb i wyzwań rynku oraz oczekiwań klientów;</w:t>
      </w:r>
    </w:p>
    <w:p w14:paraId="1209CC90" w14:textId="224B3DFA" w:rsidR="007621CF" w:rsidRPr="00F938AD" w:rsidRDefault="00020546" w:rsidP="006703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 </w:t>
      </w:r>
      <w:r w:rsidR="00990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sposób systematyczny dba o jakość oferowanych produktów lub usług poprzez np. dokształcanie i doskonalenie kompetencji pracownika</w:t>
      </w:r>
      <w:r w:rsidR="008C4A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BFDD2B" w14:textId="0E3DDF3B" w:rsidR="0095025A" w:rsidRPr="00F938AD" w:rsidRDefault="00B711F1" w:rsidP="007A6FED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6FE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. Przedsiębiorstwo na medal to również firma podejmująca społecznie odpowiedzialne  rozwiązania, czyli taka</w:t>
      </w:r>
      <w:r w:rsidR="000E7DFB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, która:</w:t>
      </w:r>
    </w:p>
    <w:p w14:paraId="3E393DB3" w14:textId="7B334895" w:rsidR="000E7DFB" w:rsidRPr="00F938AD" w:rsidRDefault="001D0E21" w:rsidP="006703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nie dopuszcza się łamania praw człowieka</w:t>
      </w:r>
      <w:r w:rsidR="00E7585C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182450" w14:textId="02D8B164" w:rsidR="001D0E21" w:rsidRPr="00F938AD" w:rsidRDefault="00EE043D" w:rsidP="006703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przestrzegająca etycznych zasad w relacjach z pracownikami</w:t>
      </w:r>
      <w:r w:rsidR="00E7585C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177665" w14:textId="48DFD521" w:rsidR="00EE043D" w:rsidRPr="00F938AD" w:rsidRDefault="00BB56BF" w:rsidP="006703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troszczy się o środowisko naturalne</w:t>
      </w:r>
      <w:r w:rsidR="00E7585C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78A4C9A" w14:textId="082F1425" w:rsidR="00BB56BF" w:rsidRPr="00F938AD" w:rsidRDefault="009B5299" w:rsidP="006703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wdraża uczciwe praktyki operacyjne, przeciwdziałając korupcji, prowadząc działalność zgodnie z zasadą poszanowania konkurencji i poszanowania praw własności, promując społeczną odpowiedzialność w łańcuchu wartości;</w:t>
      </w:r>
    </w:p>
    <w:p w14:paraId="11247D60" w14:textId="2E0A8B91" w:rsidR="00E4017F" w:rsidRPr="00F938AD" w:rsidRDefault="00C05828" w:rsidP="006703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respektuje</w:t>
      </w:r>
      <w:r w:rsidR="00057A74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zagadnienia konsumenckie zorientowane na przestrzeganie zasad uczciwego marketingu, ochrony danych i prywatność konsumenta, prom</w:t>
      </w:r>
      <w:r w:rsidR="00D144F9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="00057A74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zrównoważo</w:t>
      </w:r>
      <w:r w:rsidR="00F419F5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ną</w:t>
      </w:r>
      <w:r w:rsidR="00057A74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konsumpcj</w:t>
      </w:r>
      <w:r w:rsidR="00F419F5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057A74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, dbałość o ochronę zdrowia i bezpieczeństwo klientów</w:t>
      </w:r>
      <w:r w:rsidR="00F419F5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7A74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</w:t>
      </w:r>
      <w:r w:rsidR="00F419F5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57A74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wsparci</w:t>
      </w:r>
      <w:r w:rsidR="00F419F5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57A74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procesie reklamacji i rozstrzygani</w:t>
      </w:r>
      <w:r w:rsidR="00F419F5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57A74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sporów;</w:t>
      </w:r>
    </w:p>
    <w:p w14:paraId="65990ECB" w14:textId="008998C1" w:rsidR="0011033B" w:rsidRPr="00F938AD" w:rsidRDefault="00DE0E96" w:rsidP="006703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podejmuje inicjatywy społeczne ukierunkowane na rozwój społeczności lokalnej </w:t>
      </w:r>
      <w:r w:rsidR="00DA73CA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polegające na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wspiera</w:t>
      </w:r>
      <w:r w:rsidR="00DA73CA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niu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zdrowi</w:t>
      </w:r>
      <w:r w:rsidR="001174FE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, edukacj</w:t>
      </w:r>
      <w:r w:rsidR="00DA73CA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kultur</w:t>
      </w:r>
      <w:r w:rsidR="00DA73CA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, zaangażowan</w:t>
      </w:r>
      <w:r w:rsidR="00B97AA9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tworzenie miejsc pracy, w rozwój i dostęp do technologii, kreująca inwestycje społeczne.</w:t>
      </w:r>
    </w:p>
    <w:p w14:paraId="6BD44ED4" w14:textId="77777777" w:rsidR="00990D76" w:rsidRDefault="00990D76" w:rsidP="007A6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1BD477A" w14:textId="3B955B17" w:rsidR="002951AC" w:rsidRPr="00F938AD" w:rsidRDefault="002951AC" w:rsidP="007A6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7A6FED"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356BF9C0" w14:textId="44C735D8" w:rsidR="002951AC" w:rsidRPr="00F938AD" w:rsidRDefault="002951AC" w:rsidP="007A6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Ogłoszenie wyników </w:t>
      </w:r>
      <w:r w:rsidR="00BD3965"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Plebiscytu</w:t>
      </w:r>
      <w:r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938AD"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oraz wręczenie nagród</w:t>
      </w:r>
    </w:p>
    <w:p w14:paraId="441EB28D" w14:textId="61965EEE" w:rsidR="00756FD9" w:rsidRPr="00F938AD" w:rsidRDefault="00756FD9" w:rsidP="007A6F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Ogłoszenie </w:t>
      </w:r>
      <w:r w:rsidR="00124ADB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wyników Plebiscytu </w:t>
      </w:r>
      <w:r w:rsidR="007A6FE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odbędzie się w </w:t>
      </w:r>
      <w:r w:rsidR="006C7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maju</w:t>
      </w:r>
      <w:r w:rsidR="007A6FE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</w:t>
      </w:r>
      <w:r w:rsidR="006C7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7A6FE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6C7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dokładnym terminie gali u</w:t>
      </w:r>
      <w:r w:rsidR="007A6FE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czestnicy </w:t>
      </w:r>
      <w:r w:rsid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7A6FE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lebiscytu oraz firmy zgłoszone do udziału w akcji zostaną poinformowane drogą mailową i/lub telefoniczną. Informacja zostanie również upubliczniona na profilu </w:t>
      </w:r>
      <w:proofErr w:type="spellStart"/>
      <w:r w:rsidR="007A6FE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fb</w:t>
      </w:r>
      <w:proofErr w:type="spellEnd"/>
      <w:r w:rsidR="007A6FED"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Zakładu Zarządzania PUZ we Włocławku.</w:t>
      </w:r>
    </w:p>
    <w:p w14:paraId="6EC37AE6" w14:textId="2CD566ED" w:rsidR="0075690D" w:rsidRPr="00F938AD" w:rsidRDefault="0075690D" w:rsidP="007A6F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Firma, która zwycięży w Plebiscycie zostanie odznaczona medalem i otrzyma statuetkę oraz zostanie jej nadany tytuł „Przedsiębiorstwo na medal”.</w:t>
      </w:r>
    </w:p>
    <w:p w14:paraId="798948FD" w14:textId="5F149CBE" w:rsidR="003E4047" w:rsidRPr="00BA54F4" w:rsidRDefault="004C3755" w:rsidP="00F938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Autorzy </w:t>
      </w:r>
      <w:r w:rsidR="00F3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zgłoszeń zwycięskich firm, którzy zachwycą komisję konkursową krótkim, ale jednocześnie jednoznacznym i bogatym w poprawną merytorycznie argumentację uzasadnieniem zostaną nagrodzeni bonem upominkowym</w:t>
      </w:r>
      <w:r w:rsidR="00F938A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wybranego sklepu </w:t>
      </w:r>
      <w:r w:rsidR="00346E19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348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46E19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wartości </w:t>
      </w:r>
      <w:r w:rsidR="006C7D3A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="00346E19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 każdy, któ</w:t>
      </w:r>
      <w:r w:rsidR="00F938A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rych</w:t>
      </w:r>
      <w:r w:rsidR="00346E19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sponsorem jest Państwowa Uczelnia Zawodowa we </w:t>
      </w:r>
      <w:r w:rsidR="00346E19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Włocławku</w:t>
      </w:r>
      <w:r w:rsidR="00F938A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Włocławskie Centrum Biznesu </w:t>
      </w:r>
      <w:r w:rsidR="009123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938A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Inkubator Innowacji i</w:t>
      </w:r>
      <w:r w:rsidR="00F348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938AD" w:rsidRPr="00F938AD">
        <w:rPr>
          <w:rFonts w:ascii="Times New Roman" w:hAnsi="Times New Roman" w:cs="Times New Roman"/>
          <w:color w:val="000000" w:themeColor="text1"/>
          <w:sz w:val="24"/>
          <w:szCs w:val="24"/>
        </w:rPr>
        <w:t>Przedsiębiorczości.</w:t>
      </w:r>
      <w:r w:rsidR="00F3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CE01C9" w14:textId="5B822A53" w:rsidR="00BA54F4" w:rsidRPr="0042055E" w:rsidRDefault="0042055E" w:rsidP="00F938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055E">
        <w:rPr>
          <w:rFonts w:ascii="Times New Roman" w:hAnsi="Times New Roman" w:cs="Times New Roman"/>
          <w:color w:val="000000" w:themeColor="text1"/>
          <w:sz w:val="24"/>
          <w:szCs w:val="24"/>
        </w:rPr>
        <w:t>Szkoły, których uczniowie wezmą udział w konkursie otrzymają dyplomy uznania.</w:t>
      </w:r>
    </w:p>
    <w:p w14:paraId="6F33BA6E" w14:textId="77777777" w:rsidR="008C4A7A" w:rsidRDefault="008C4A7A" w:rsidP="004205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E3D513E" w14:textId="5DC9E2D2" w:rsidR="002951AC" w:rsidRPr="00F938AD" w:rsidRDefault="002951AC" w:rsidP="00F93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F938AD" w:rsidRPr="00F938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14:paraId="1162A9A4" w14:textId="77777777" w:rsidR="002951AC" w:rsidRPr="008C4A7A" w:rsidRDefault="002951AC" w:rsidP="00F938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4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Postanowienia końcowe</w:t>
      </w:r>
    </w:p>
    <w:p w14:paraId="180E3C57" w14:textId="3DFCB773" w:rsidR="002951AC" w:rsidRPr="008C4A7A" w:rsidRDefault="002951AC" w:rsidP="00F938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Wszystkie otrzymane zgłoszenia </w:t>
      </w:r>
      <w:r w:rsidR="006A7ED3"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Plebiscytu </w:t>
      </w:r>
      <w:r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pozostają u Organizatora i nie podlegają zwrotowi.</w:t>
      </w:r>
    </w:p>
    <w:p w14:paraId="73464A61" w14:textId="40FBA599" w:rsidR="002951AC" w:rsidRPr="008C4A7A" w:rsidRDefault="006A7ED3" w:rsidP="00F938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Plebiscyt</w:t>
      </w:r>
      <w:r w:rsidR="000A6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753B1"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„Przedsiębiorstwo na medal” </w:t>
      </w:r>
      <w:r w:rsidR="002951AC"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 charakter otwarty, a udział w nim jest bezpłatny. </w:t>
      </w:r>
    </w:p>
    <w:p w14:paraId="24893F5B" w14:textId="0E1A5BD5" w:rsidR="002951AC" w:rsidRPr="008C4A7A" w:rsidRDefault="002951AC" w:rsidP="00F938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 </w:t>
      </w:r>
      <w:r w:rsidR="006A7ED3"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Plebiscytu </w:t>
      </w:r>
      <w:r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zastrzega sobie prawo do odwołania </w:t>
      </w:r>
      <w:r w:rsidR="006A7ED3"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Plebiscytu </w:t>
      </w:r>
      <w:r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zaistnienia niezależnych okoliczności uniemożliwiających przeprowadzenie </w:t>
      </w:r>
      <w:r w:rsidR="006A7ED3"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Plebiscytu </w:t>
      </w:r>
      <w:r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przewidzianym regulaminem.</w:t>
      </w:r>
    </w:p>
    <w:p w14:paraId="53F8A14F" w14:textId="4B8FEFB2" w:rsidR="00BD1B27" w:rsidRPr="00996F1D" w:rsidRDefault="002951AC" w:rsidP="00996F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Niniejszy regulamin wchodzi w życie z dniem</w:t>
      </w:r>
      <w:r w:rsidR="00DB1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10</w:t>
      </w:r>
      <w:r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 w:rsidR="003E4047"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DB1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8C4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5300566F" w14:textId="7ACE0435" w:rsidR="00EA4404" w:rsidRPr="008C4A7A" w:rsidRDefault="00EA4404" w:rsidP="00F938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Plebiscytu są niepodważalne. </w:t>
      </w:r>
    </w:p>
    <w:p w14:paraId="6CFD2460" w14:textId="77777777" w:rsidR="002951AC" w:rsidRPr="002951AC" w:rsidRDefault="002951AC" w:rsidP="00F938AD">
      <w:pPr>
        <w:spacing w:after="0" w:line="240" w:lineRule="auto"/>
        <w:jc w:val="center"/>
        <w:rPr>
          <w:rStyle w:val="Pogrubienie"/>
        </w:rPr>
      </w:pPr>
    </w:p>
    <w:sectPr w:rsidR="002951AC" w:rsidRPr="0029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B8A"/>
    <w:multiLevelType w:val="multilevel"/>
    <w:tmpl w:val="C4D4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30573"/>
    <w:multiLevelType w:val="multilevel"/>
    <w:tmpl w:val="6416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34402"/>
    <w:multiLevelType w:val="hybridMultilevel"/>
    <w:tmpl w:val="90685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1E7CCE"/>
    <w:multiLevelType w:val="multilevel"/>
    <w:tmpl w:val="5424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91C1D"/>
    <w:multiLevelType w:val="multilevel"/>
    <w:tmpl w:val="173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1A436BD"/>
    <w:multiLevelType w:val="multilevel"/>
    <w:tmpl w:val="6FE0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3140C"/>
    <w:multiLevelType w:val="hybridMultilevel"/>
    <w:tmpl w:val="5E88FF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4FF"/>
    <w:multiLevelType w:val="hybridMultilevel"/>
    <w:tmpl w:val="9EE8A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86930"/>
    <w:multiLevelType w:val="multilevel"/>
    <w:tmpl w:val="4234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07A85"/>
    <w:multiLevelType w:val="hybridMultilevel"/>
    <w:tmpl w:val="1BE0C2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21DCC"/>
    <w:multiLevelType w:val="multilevel"/>
    <w:tmpl w:val="9384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A0D0B"/>
    <w:multiLevelType w:val="multilevel"/>
    <w:tmpl w:val="43D6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74F02"/>
    <w:multiLevelType w:val="hybridMultilevel"/>
    <w:tmpl w:val="70E4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3BC6"/>
    <w:multiLevelType w:val="multilevel"/>
    <w:tmpl w:val="D3DE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832B18"/>
    <w:multiLevelType w:val="multilevel"/>
    <w:tmpl w:val="173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69F22DA"/>
    <w:multiLevelType w:val="multilevel"/>
    <w:tmpl w:val="9EE8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45233"/>
    <w:multiLevelType w:val="hybridMultilevel"/>
    <w:tmpl w:val="66228C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FC2E66"/>
    <w:multiLevelType w:val="multilevel"/>
    <w:tmpl w:val="BECA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55838088">
    <w:abstractNumId w:val="3"/>
  </w:num>
  <w:num w:numId="2" w16cid:durableId="2109691549">
    <w:abstractNumId w:val="8"/>
  </w:num>
  <w:num w:numId="3" w16cid:durableId="1121998585">
    <w:abstractNumId w:val="14"/>
  </w:num>
  <w:num w:numId="4" w16cid:durableId="343481379">
    <w:abstractNumId w:val="11"/>
  </w:num>
  <w:num w:numId="5" w16cid:durableId="293102805">
    <w:abstractNumId w:val="5"/>
  </w:num>
  <w:num w:numId="6" w16cid:durableId="99839815">
    <w:abstractNumId w:val="15"/>
  </w:num>
  <w:num w:numId="7" w16cid:durableId="453183415">
    <w:abstractNumId w:val="0"/>
  </w:num>
  <w:num w:numId="8" w16cid:durableId="1692367455">
    <w:abstractNumId w:val="13"/>
  </w:num>
  <w:num w:numId="9" w16cid:durableId="2052682400">
    <w:abstractNumId w:val="1"/>
  </w:num>
  <w:num w:numId="10" w16cid:durableId="1246109149">
    <w:abstractNumId w:val="6"/>
  </w:num>
  <w:num w:numId="11" w16cid:durableId="493111320">
    <w:abstractNumId w:val="16"/>
  </w:num>
  <w:num w:numId="12" w16cid:durableId="1201431197">
    <w:abstractNumId w:val="12"/>
  </w:num>
  <w:num w:numId="13" w16cid:durableId="1628587113">
    <w:abstractNumId w:val="2"/>
  </w:num>
  <w:num w:numId="14" w16cid:durableId="1438254752">
    <w:abstractNumId w:val="17"/>
  </w:num>
  <w:num w:numId="15" w16cid:durableId="278687805">
    <w:abstractNumId w:val="4"/>
  </w:num>
  <w:num w:numId="16" w16cid:durableId="1288049249">
    <w:abstractNumId w:val="9"/>
  </w:num>
  <w:num w:numId="17" w16cid:durableId="887228030">
    <w:abstractNumId w:val="7"/>
  </w:num>
  <w:num w:numId="18" w16cid:durableId="135344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6C"/>
    <w:rsid w:val="00020546"/>
    <w:rsid w:val="0004570B"/>
    <w:rsid w:val="00057A74"/>
    <w:rsid w:val="000718F4"/>
    <w:rsid w:val="00071B40"/>
    <w:rsid w:val="00082FC2"/>
    <w:rsid w:val="000903D4"/>
    <w:rsid w:val="00094329"/>
    <w:rsid w:val="000A604B"/>
    <w:rsid w:val="000C2CA0"/>
    <w:rsid w:val="000E7DFB"/>
    <w:rsid w:val="000F276C"/>
    <w:rsid w:val="00102AD8"/>
    <w:rsid w:val="0011033B"/>
    <w:rsid w:val="001127E3"/>
    <w:rsid w:val="00113A9A"/>
    <w:rsid w:val="001174FE"/>
    <w:rsid w:val="00124ADB"/>
    <w:rsid w:val="00156E8F"/>
    <w:rsid w:val="00167655"/>
    <w:rsid w:val="00175893"/>
    <w:rsid w:val="00195D25"/>
    <w:rsid w:val="001D0E21"/>
    <w:rsid w:val="00216982"/>
    <w:rsid w:val="00245C80"/>
    <w:rsid w:val="002625B0"/>
    <w:rsid w:val="00277477"/>
    <w:rsid w:val="002815E6"/>
    <w:rsid w:val="00282DC3"/>
    <w:rsid w:val="0029361A"/>
    <w:rsid w:val="002951AC"/>
    <w:rsid w:val="0029762D"/>
    <w:rsid w:val="00297F25"/>
    <w:rsid w:val="002B7F28"/>
    <w:rsid w:val="002C36DB"/>
    <w:rsid w:val="002C759E"/>
    <w:rsid w:val="002E052E"/>
    <w:rsid w:val="002F1807"/>
    <w:rsid w:val="002F39BF"/>
    <w:rsid w:val="00317103"/>
    <w:rsid w:val="00343C2C"/>
    <w:rsid w:val="00346E19"/>
    <w:rsid w:val="003500EB"/>
    <w:rsid w:val="00362025"/>
    <w:rsid w:val="00380203"/>
    <w:rsid w:val="00381899"/>
    <w:rsid w:val="003848C6"/>
    <w:rsid w:val="00390B59"/>
    <w:rsid w:val="00390F8F"/>
    <w:rsid w:val="003A6B0A"/>
    <w:rsid w:val="003C63EC"/>
    <w:rsid w:val="003E1B45"/>
    <w:rsid w:val="003E4047"/>
    <w:rsid w:val="003E4B64"/>
    <w:rsid w:val="0042055E"/>
    <w:rsid w:val="0044260C"/>
    <w:rsid w:val="00456A33"/>
    <w:rsid w:val="00462653"/>
    <w:rsid w:val="00463431"/>
    <w:rsid w:val="00464765"/>
    <w:rsid w:val="00466D9A"/>
    <w:rsid w:val="0048374F"/>
    <w:rsid w:val="004A2668"/>
    <w:rsid w:val="004C0E6C"/>
    <w:rsid w:val="004C3755"/>
    <w:rsid w:val="004C53F8"/>
    <w:rsid w:val="004D455F"/>
    <w:rsid w:val="004D4A25"/>
    <w:rsid w:val="004E2DD6"/>
    <w:rsid w:val="004E57E5"/>
    <w:rsid w:val="004F7929"/>
    <w:rsid w:val="00514045"/>
    <w:rsid w:val="005330A6"/>
    <w:rsid w:val="00545C64"/>
    <w:rsid w:val="00574BFF"/>
    <w:rsid w:val="0059141D"/>
    <w:rsid w:val="005A69D7"/>
    <w:rsid w:val="005B20DC"/>
    <w:rsid w:val="005C27A8"/>
    <w:rsid w:val="005C5F7E"/>
    <w:rsid w:val="005E2AC3"/>
    <w:rsid w:val="006062F2"/>
    <w:rsid w:val="00626036"/>
    <w:rsid w:val="00626DA8"/>
    <w:rsid w:val="0067038D"/>
    <w:rsid w:val="00673F82"/>
    <w:rsid w:val="00681891"/>
    <w:rsid w:val="00682A3D"/>
    <w:rsid w:val="006A7ED3"/>
    <w:rsid w:val="006C3AB1"/>
    <w:rsid w:val="006C73F6"/>
    <w:rsid w:val="006C7D3A"/>
    <w:rsid w:val="006D10A5"/>
    <w:rsid w:val="006F5449"/>
    <w:rsid w:val="0070630A"/>
    <w:rsid w:val="00707F47"/>
    <w:rsid w:val="00711B29"/>
    <w:rsid w:val="00721062"/>
    <w:rsid w:val="00723815"/>
    <w:rsid w:val="00743603"/>
    <w:rsid w:val="007471A4"/>
    <w:rsid w:val="007479EF"/>
    <w:rsid w:val="0075690D"/>
    <w:rsid w:val="00756FD9"/>
    <w:rsid w:val="00760CAE"/>
    <w:rsid w:val="007621CF"/>
    <w:rsid w:val="007629EA"/>
    <w:rsid w:val="00763A02"/>
    <w:rsid w:val="00767591"/>
    <w:rsid w:val="0078039B"/>
    <w:rsid w:val="00784374"/>
    <w:rsid w:val="007A6FED"/>
    <w:rsid w:val="007B54FC"/>
    <w:rsid w:val="007E5A7C"/>
    <w:rsid w:val="00811B2E"/>
    <w:rsid w:val="00811C4C"/>
    <w:rsid w:val="008378E0"/>
    <w:rsid w:val="00854D1D"/>
    <w:rsid w:val="00856D6D"/>
    <w:rsid w:val="00867071"/>
    <w:rsid w:val="008719CA"/>
    <w:rsid w:val="00877E04"/>
    <w:rsid w:val="00882743"/>
    <w:rsid w:val="00884300"/>
    <w:rsid w:val="008C4A7A"/>
    <w:rsid w:val="008C62F2"/>
    <w:rsid w:val="008D0152"/>
    <w:rsid w:val="008E1814"/>
    <w:rsid w:val="008F25D0"/>
    <w:rsid w:val="00900462"/>
    <w:rsid w:val="00902DC2"/>
    <w:rsid w:val="00907A5B"/>
    <w:rsid w:val="00912346"/>
    <w:rsid w:val="00926C21"/>
    <w:rsid w:val="00940374"/>
    <w:rsid w:val="0095025A"/>
    <w:rsid w:val="009511E6"/>
    <w:rsid w:val="00990D76"/>
    <w:rsid w:val="009923EF"/>
    <w:rsid w:val="00996F1D"/>
    <w:rsid w:val="009B4435"/>
    <w:rsid w:val="009B4E48"/>
    <w:rsid w:val="009B5299"/>
    <w:rsid w:val="009C1A3B"/>
    <w:rsid w:val="009C66C0"/>
    <w:rsid w:val="009D5C1C"/>
    <w:rsid w:val="00A12F31"/>
    <w:rsid w:val="00A15B1C"/>
    <w:rsid w:val="00A30E9B"/>
    <w:rsid w:val="00A409C6"/>
    <w:rsid w:val="00A520CA"/>
    <w:rsid w:val="00A57DE2"/>
    <w:rsid w:val="00A66B17"/>
    <w:rsid w:val="00A759ED"/>
    <w:rsid w:val="00A84BF8"/>
    <w:rsid w:val="00A873F3"/>
    <w:rsid w:val="00A93875"/>
    <w:rsid w:val="00AA0CE4"/>
    <w:rsid w:val="00AE5126"/>
    <w:rsid w:val="00AE78CA"/>
    <w:rsid w:val="00AF3074"/>
    <w:rsid w:val="00B0743B"/>
    <w:rsid w:val="00B11402"/>
    <w:rsid w:val="00B14AD9"/>
    <w:rsid w:val="00B2499F"/>
    <w:rsid w:val="00B35603"/>
    <w:rsid w:val="00B368F6"/>
    <w:rsid w:val="00B711F1"/>
    <w:rsid w:val="00B71B90"/>
    <w:rsid w:val="00B95EF1"/>
    <w:rsid w:val="00B97AA9"/>
    <w:rsid w:val="00BA54F4"/>
    <w:rsid w:val="00BA59DC"/>
    <w:rsid w:val="00BA5B73"/>
    <w:rsid w:val="00BB56BF"/>
    <w:rsid w:val="00BB77BF"/>
    <w:rsid w:val="00BC48F7"/>
    <w:rsid w:val="00BD1B27"/>
    <w:rsid w:val="00BD3965"/>
    <w:rsid w:val="00BD4056"/>
    <w:rsid w:val="00C05828"/>
    <w:rsid w:val="00C165D2"/>
    <w:rsid w:val="00C450C0"/>
    <w:rsid w:val="00C708C5"/>
    <w:rsid w:val="00C74B05"/>
    <w:rsid w:val="00C85138"/>
    <w:rsid w:val="00C923A0"/>
    <w:rsid w:val="00CA4828"/>
    <w:rsid w:val="00CC0F36"/>
    <w:rsid w:val="00D0548C"/>
    <w:rsid w:val="00D144F9"/>
    <w:rsid w:val="00D270AE"/>
    <w:rsid w:val="00D43B16"/>
    <w:rsid w:val="00D97C4C"/>
    <w:rsid w:val="00DA73CA"/>
    <w:rsid w:val="00DB16AF"/>
    <w:rsid w:val="00DC11F3"/>
    <w:rsid w:val="00DD2B17"/>
    <w:rsid w:val="00DE0E96"/>
    <w:rsid w:val="00DE3D80"/>
    <w:rsid w:val="00E35997"/>
    <w:rsid w:val="00E4017F"/>
    <w:rsid w:val="00E4331B"/>
    <w:rsid w:val="00E47982"/>
    <w:rsid w:val="00E50229"/>
    <w:rsid w:val="00E531AD"/>
    <w:rsid w:val="00E53981"/>
    <w:rsid w:val="00E53EC5"/>
    <w:rsid w:val="00E60244"/>
    <w:rsid w:val="00E7585C"/>
    <w:rsid w:val="00E76640"/>
    <w:rsid w:val="00E97818"/>
    <w:rsid w:val="00EA4404"/>
    <w:rsid w:val="00EB01B1"/>
    <w:rsid w:val="00EE043D"/>
    <w:rsid w:val="00F074E4"/>
    <w:rsid w:val="00F237AE"/>
    <w:rsid w:val="00F3487D"/>
    <w:rsid w:val="00F40C76"/>
    <w:rsid w:val="00F419F5"/>
    <w:rsid w:val="00F430BF"/>
    <w:rsid w:val="00F4317C"/>
    <w:rsid w:val="00F53C34"/>
    <w:rsid w:val="00F54329"/>
    <w:rsid w:val="00F6082E"/>
    <w:rsid w:val="00F753B1"/>
    <w:rsid w:val="00F81235"/>
    <w:rsid w:val="00F85CB0"/>
    <w:rsid w:val="00F938AD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D724"/>
  <w15:chartTrackingRefBased/>
  <w15:docId w15:val="{0A13BE79-2B39-48CC-ADE2-322A19AF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0E6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51A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951A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1698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531AD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20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0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0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0D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dal@puz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edal@puz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Ręklewski</dc:creator>
  <cp:keywords/>
  <dc:description/>
  <cp:lastModifiedBy>Maja Kołtońska</cp:lastModifiedBy>
  <cp:revision>4</cp:revision>
  <cp:lastPrinted>2022-05-04T14:45:00Z</cp:lastPrinted>
  <dcterms:created xsi:type="dcterms:W3CDTF">2022-04-21T13:05:00Z</dcterms:created>
  <dcterms:modified xsi:type="dcterms:W3CDTF">2022-05-04T14:46:00Z</dcterms:modified>
</cp:coreProperties>
</file>