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686BBD">
      <w:pPr>
        <w:jc w:val="center"/>
        <w:rPr>
          <w:b/>
        </w:rPr>
      </w:pPr>
      <w:r>
        <w:rPr>
          <w:b/>
        </w:rPr>
        <w:t>Plan studenckich praktyk zawodowych dla kierunku Inżynieria zarządzania</w:t>
      </w:r>
    </w:p>
    <w:p w:rsidR="00686BBD" w:rsidRDefault="00686BBD" w:rsidP="00686BBD">
      <w:pPr>
        <w:jc w:val="center"/>
        <w:rPr>
          <w:b/>
        </w:rPr>
      </w:pPr>
      <w:r>
        <w:rPr>
          <w:b/>
        </w:rPr>
        <w:t xml:space="preserve">Specjalności: Inżynieria logistyki, </w:t>
      </w:r>
      <w:r w:rsidR="00A62109">
        <w:rPr>
          <w:b/>
        </w:rPr>
        <w:t>Inżynieria produkcji, Inżynieria jakości</w:t>
      </w:r>
    </w:p>
    <w:p w:rsidR="00686BBD" w:rsidRDefault="00686BBD" w:rsidP="00686BBD">
      <w:pPr>
        <w:jc w:val="center"/>
        <w:rPr>
          <w:b/>
        </w:rPr>
      </w:pPr>
      <w:r>
        <w:rPr>
          <w:b/>
        </w:rPr>
        <w:t xml:space="preserve">Studia stacjonarne </w:t>
      </w:r>
    </w:p>
    <w:p w:rsidR="00686BBD" w:rsidRDefault="00F3767E" w:rsidP="00686BBD">
      <w:pPr>
        <w:jc w:val="center"/>
      </w:pPr>
      <w:r>
        <w:rPr>
          <w:b/>
        </w:rPr>
        <w:t>Nabór 202</w:t>
      </w:r>
      <w:r w:rsidR="002518CE">
        <w:rPr>
          <w:b/>
        </w:rPr>
        <w:t>1</w:t>
      </w:r>
      <w:r w:rsidR="00686BBD">
        <w:rPr>
          <w:b/>
        </w:rPr>
        <w:t>/20</w:t>
      </w:r>
      <w:r w:rsidR="00A62109">
        <w:rPr>
          <w:b/>
        </w:rPr>
        <w:t>2</w:t>
      </w:r>
      <w:r w:rsidR="002518CE">
        <w:rPr>
          <w:b/>
        </w:rPr>
        <w:t>2</w:t>
      </w:r>
    </w:p>
    <w:p w:rsidR="00686BBD" w:rsidRDefault="00686BBD" w:rsidP="00686BBD">
      <w:pPr>
        <w:jc w:val="center"/>
        <w:rPr>
          <w:b/>
        </w:rPr>
      </w:pPr>
    </w:p>
    <w:p w:rsidR="00686BBD" w:rsidRDefault="00686BBD" w:rsidP="00686BBD"/>
    <w:tbl>
      <w:tblPr>
        <w:tblW w:w="14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010"/>
        <w:gridCol w:w="1015"/>
        <w:gridCol w:w="1020"/>
        <w:gridCol w:w="1364"/>
        <w:gridCol w:w="1003"/>
        <w:gridCol w:w="1276"/>
        <w:gridCol w:w="2126"/>
        <w:gridCol w:w="3418"/>
      </w:tblGrid>
      <w:tr w:rsidR="005079FC" w:rsidRPr="006F0A59" w:rsidTr="00165FEB">
        <w:trPr>
          <w:trHeight w:val="565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Forma studiów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6F0A59" w:rsidRDefault="005079FC" w:rsidP="00165FEB">
            <w:pPr>
              <w:jc w:val="center"/>
              <w:rPr>
                <w:b/>
              </w:rPr>
            </w:pPr>
            <w:r w:rsidRPr="006F0A59">
              <w:rPr>
                <w:b/>
              </w:rPr>
              <w:t>I rok</w:t>
            </w:r>
            <w:r w:rsidR="00165FEB">
              <w:rPr>
                <w:b/>
              </w:rPr>
              <w:t xml:space="preserve"> 2021/2022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6F0A59" w:rsidRDefault="005079FC" w:rsidP="00165FEB">
            <w:pPr>
              <w:jc w:val="center"/>
              <w:rPr>
                <w:b/>
              </w:rPr>
            </w:pPr>
            <w:r w:rsidRPr="006F0A59">
              <w:rPr>
                <w:b/>
              </w:rPr>
              <w:t>II rok</w:t>
            </w:r>
            <w:r w:rsidR="00165FEB">
              <w:rPr>
                <w:b/>
              </w:rPr>
              <w:t xml:space="preserve"> 2022/2023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6F0A59" w:rsidRDefault="005079FC" w:rsidP="00165FEB">
            <w:pPr>
              <w:jc w:val="center"/>
              <w:rPr>
                <w:b/>
              </w:rPr>
            </w:pPr>
            <w:r w:rsidRPr="006F0A59">
              <w:rPr>
                <w:b/>
              </w:rPr>
              <w:t>III rok</w:t>
            </w:r>
            <w:r w:rsidR="00165FEB">
              <w:rPr>
                <w:b/>
              </w:rPr>
              <w:t xml:space="preserve"> 2023/2024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6F0A59" w:rsidRDefault="005079FC" w:rsidP="00165FEB">
            <w:pPr>
              <w:jc w:val="center"/>
              <w:rPr>
                <w:b/>
              </w:rPr>
            </w:pPr>
            <w:r>
              <w:rPr>
                <w:b/>
              </w:rPr>
              <w:t>IV rok</w:t>
            </w:r>
            <w:r w:rsidR="00165FEB">
              <w:rPr>
                <w:b/>
              </w:rPr>
              <w:t xml:space="preserve"> 2024/2025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6F0A59" w:rsidRDefault="005079FC" w:rsidP="00165FEB">
            <w:pPr>
              <w:jc w:val="center"/>
              <w:rPr>
                <w:b/>
              </w:rPr>
            </w:pPr>
            <w:r w:rsidRPr="006F0A59">
              <w:rPr>
                <w:b/>
              </w:rPr>
              <w:t>Uwagi</w:t>
            </w:r>
          </w:p>
        </w:tc>
      </w:tr>
      <w:tr w:rsidR="00686BBD" w:rsidRPr="006F0A59" w:rsidTr="00165FEB">
        <w:trPr>
          <w:trHeight w:val="134"/>
          <w:jc w:val="center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 semestr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 semestr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III semestr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  <w:r w:rsidRPr="006F0A59">
              <w:rPr>
                <w:b/>
              </w:rPr>
              <w:t>IV semestr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V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VI semestr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VII semestr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BBD" w:rsidRDefault="00686BBD" w:rsidP="00D82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IV, VII</w:t>
            </w:r>
            <w:r w:rsidRPr="00F05EF7">
              <w:rPr>
                <w:sz w:val="20"/>
                <w:szCs w:val="20"/>
              </w:rPr>
              <w:t xml:space="preserve"> semestr – praktyki „zewnętrzne”, odbywane u </w:t>
            </w:r>
            <w:proofErr w:type="spellStart"/>
            <w:r>
              <w:rPr>
                <w:sz w:val="20"/>
                <w:szCs w:val="20"/>
              </w:rPr>
              <w:t>praktykodawców</w:t>
            </w:r>
            <w:proofErr w:type="spellEnd"/>
            <w:r>
              <w:rPr>
                <w:sz w:val="20"/>
                <w:szCs w:val="20"/>
              </w:rPr>
              <w:t xml:space="preserve"> – łącznie </w:t>
            </w:r>
            <w:r w:rsidR="00A62109">
              <w:rPr>
                <w:sz w:val="20"/>
                <w:szCs w:val="20"/>
              </w:rPr>
              <w:t xml:space="preserve">960 </w:t>
            </w:r>
            <w:r>
              <w:rPr>
                <w:sz w:val="20"/>
                <w:szCs w:val="20"/>
              </w:rPr>
              <w:t>godzin</w:t>
            </w:r>
          </w:p>
          <w:p w:rsidR="00686BBD" w:rsidRPr="004C62D9" w:rsidRDefault="00686BBD" w:rsidP="00D82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C62D9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 xml:space="preserve">semestr – praktyki </w:t>
            </w:r>
            <w:r w:rsidRPr="004C62D9">
              <w:rPr>
                <w:sz w:val="20"/>
                <w:szCs w:val="20"/>
              </w:rPr>
              <w:t xml:space="preserve">open </w:t>
            </w:r>
            <w:proofErr w:type="spellStart"/>
            <w:r w:rsidRPr="004C62D9">
              <w:rPr>
                <w:sz w:val="20"/>
                <w:szCs w:val="20"/>
              </w:rPr>
              <w:t>space</w:t>
            </w:r>
            <w:proofErr w:type="spellEnd"/>
            <w:r w:rsidRPr="004C62D9">
              <w:rPr>
                <w:sz w:val="20"/>
                <w:szCs w:val="20"/>
              </w:rPr>
              <w:t xml:space="preserve"> – symulowane ś</w:t>
            </w:r>
            <w:r w:rsidR="00F3767E">
              <w:rPr>
                <w:sz w:val="20"/>
                <w:szCs w:val="20"/>
              </w:rPr>
              <w:t>rodowisko pracy, warsztaty w PU</w:t>
            </w:r>
            <w:r w:rsidRPr="004C62D9">
              <w:rPr>
                <w:sz w:val="20"/>
                <w:szCs w:val="20"/>
              </w:rPr>
              <w:t>Z we Włocławku</w:t>
            </w:r>
            <w:r>
              <w:rPr>
                <w:sz w:val="20"/>
                <w:szCs w:val="20"/>
              </w:rPr>
              <w:t xml:space="preserve"> lub u pracodawców  – 15 godzin</w:t>
            </w:r>
          </w:p>
        </w:tc>
      </w:tr>
      <w:tr w:rsidR="00686BBD" w:rsidRPr="006F0A59" w:rsidTr="00165FEB">
        <w:trPr>
          <w:trHeight w:val="1476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686BBD" w:rsidP="00D82649">
            <w:r>
              <w:t xml:space="preserve">Grupa stacjonarna </w:t>
            </w:r>
          </w:p>
          <w:p w:rsidR="00686BBD" w:rsidRDefault="00686BBD" w:rsidP="00165F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 w:rsidRPr="008F33FE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 w:rsidRPr="008F33FE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A62109" w:rsidP="00D82649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686BBD" w:rsidRPr="008F33FE">
              <w:rPr>
                <w:b/>
              </w:rPr>
              <w:t xml:space="preserve"> godzin</w:t>
            </w:r>
          </w:p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15 godzin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A62109" w:rsidP="00D826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A62109" w:rsidP="00D82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86BBD">
              <w:rPr>
                <w:b/>
              </w:rPr>
              <w:t>60 godzin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</w:p>
        </w:tc>
      </w:tr>
    </w:tbl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0C317A" w:rsidRDefault="000C317A" w:rsidP="000C317A">
      <w:pPr>
        <w:jc w:val="center"/>
        <w:rPr>
          <w:b/>
          <w:bCs/>
          <w:color w:val="000000"/>
          <w:sz w:val="28"/>
          <w:szCs w:val="28"/>
        </w:rPr>
        <w:sectPr w:rsidR="000C317A" w:rsidSect="00686B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71D10" w:rsidRDefault="00E02B8F" w:rsidP="000C317A">
      <w:pPr>
        <w:jc w:val="center"/>
        <w:rPr>
          <w:b/>
          <w:bCs/>
          <w:color w:val="000000"/>
          <w:sz w:val="28"/>
          <w:szCs w:val="28"/>
        </w:rPr>
      </w:pPr>
      <w:r w:rsidRPr="00D84BC9">
        <w:rPr>
          <w:b/>
          <w:bCs/>
          <w:color w:val="000000"/>
          <w:sz w:val="28"/>
          <w:szCs w:val="28"/>
        </w:rPr>
        <w:lastRenderedPageBreak/>
        <w:t>Program studenckich praktyk zawodowych dla kierunku</w:t>
      </w:r>
    </w:p>
    <w:p w:rsidR="00E02B8F" w:rsidRPr="00D84BC9" w:rsidRDefault="00B71D10" w:rsidP="00E02B8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Inżynieria Zarządzania</w:t>
      </w:r>
      <w:r w:rsidR="00E02B8F" w:rsidRPr="00D84BC9">
        <w:rPr>
          <w:b/>
          <w:bCs/>
          <w:color w:val="000000"/>
          <w:sz w:val="28"/>
          <w:szCs w:val="28"/>
        </w:rPr>
        <w:t xml:space="preserve"> studia s</w:t>
      </w:r>
      <w:r w:rsidR="00965C03">
        <w:rPr>
          <w:b/>
          <w:bCs/>
          <w:color w:val="000000"/>
          <w:sz w:val="28"/>
          <w:szCs w:val="28"/>
        </w:rPr>
        <w:t xml:space="preserve">tacjonarne </w:t>
      </w:r>
      <w:r w:rsidR="00F3767E">
        <w:rPr>
          <w:b/>
          <w:bCs/>
          <w:color w:val="000000"/>
          <w:sz w:val="28"/>
          <w:szCs w:val="28"/>
        </w:rPr>
        <w:t>202</w:t>
      </w:r>
      <w:r w:rsidR="00A034A3">
        <w:rPr>
          <w:b/>
          <w:bCs/>
          <w:color w:val="000000"/>
          <w:sz w:val="28"/>
          <w:szCs w:val="28"/>
        </w:rPr>
        <w:t>1</w:t>
      </w:r>
      <w:r w:rsidR="000D584B">
        <w:rPr>
          <w:b/>
          <w:bCs/>
          <w:color w:val="000000"/>
          <w:sz w:val="28"/>
          <w:szCs w:val="28"/>
        </w:rPr>
        <w:t>/20</w:t>
      </w:r>
      <w:r w:rsidR="00F3767E">
        <w:rPr>
          <w:b/>
          <w:bCs/>
          <w:color w:val="000000"/>
          <w:sz w:val="28"/>
          <w:szCs w:val="28"/>
        </w:rPr>
        <w:t>2</w:t>
      </w:r>
      <w:r w:rsidR="00A034A3">
        <w:rPr>
          <w:b/>
          <w:bCs/>
          <w:color w:val="000000"/>
          <w:sz w:val="28"/>
          <w:szCs w:val="28"/>
        </w:rPr>
        <w:t>2</w:t>
      </w:r>
    </w:p>
    <w:p w:rsidR="00E02B8F" w:rsidRPr="00D84BC9" w:rsidRDefault="00E02B8F" w:rsidP="00E02B8F">
      <w:pPr>
        <w:pStyle w:val="Nagwek2"/>
        <w:jc w:val="center"/>
        <w:rPr>
          <w:sz w:val="28"/>
          <w:szCs w:val="28"/>
        </w:rPr>
      </w:pPr>
      <w:r w:rsidRPr="00D84BC9">
        <w:rPr>
          <w:sz w:val="28"/>
          <w:szCs w:val="28"/>
        </w:rPr>
        <w:t xml:space="preserve">Specjalność: </w:t>
      </w:r>
      <w:r w:rsidR="008C47D5">
        <w:rPr>
          <w:sz w:val="28"/>
          <w:szCs w:val="28"/>
        </w:rPr>
        <w:t>Inżynieria logistyki</w:t>
      </w:r>
    </w:p>
    <w:p w:rsidR="00E02B8F" w:rsidRPr="00D84BC9" w:rsidRDefault="00E02B8F" w:rsidP="00E02B8F">
      <w:pPr>
        <w:jc w:val="center"/>
        <w:rPr>
          <w:b/>
          <w:bCs/>
          <w:color w:val="000000"/>
          <w:sz w:val="28"/>
          <w:szCs w:val="28"/>
        </w:rPr>
      </w:pPr>
    </w:p>
    <w:p w:rsidR="00E02B8F" w:rsidRPr="00294119" w:rsidRDefault="00E02B8F" w:rsidP="00E02B8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Cele</w:t>
      </w:r>
      <w:r w:rsidRPr="00294119">
        <w:rPr>
          <w:b/>
          <w:bCs/>
          <w:color w:val="000000"/>
          <w:sz w:val="28"/>
          <w:szCs w:val="28"/>
        </w:rPr>
        <w:t xml:space="preserve"> studenckiej praktyki zawodowej</w:t>
      </w:r>
    </w:p>
    <w:p w:rsidR="00E02B8F" w:rsidRPr="00294119" w:rsidRDefault="00E02B8F" w:rsidP="00E02B8F">
      <w:pPr>
        <w:jc w:val="both"/>
        <w:rPr>
          <w:color w:val="000000"/>
        </w:rPr>
      </w:pPr>
    </w:p>
    <w:p w:rsidR="00E02B8F" w:rsidRDefault="00E02B8F" w:rsidP="00E02B8F">
      <w:pPr>
        <w:ind w:firstLine="708"/>
        <w:jc w:val="both"/>
        <w:rPr>
          <w:color w:val="000000"/>
        </w:rPr>
      </w:pPr>
      <w:r>
        <w:rPr>
          <w:color w:val="000000"/>
        </w:rPr>
        <w:t>Celem</w:t>
      </w:r>
      <w:r w:rsidRPr="00294119">
        <w:rPr>
          <w:color w:val="000000"/>
        </w:rPr>
        <w:t xml:space="preserve"> studenckiej praktyki zawodowej jest  wprowadzenie do praktycznego wykonywania zawodu, kształcenie umiejętności zastosowania wiedzy teoretycznej zdobytej w toku studiów w praktyce, zdobywanie doświadczenia w samodzielnym i zespołowym</w:t>
      </w:r>
      <w:r w:rsidR="00680D73">
        <w:rPr>
          <w:color w:val="000000"/>
        </w:rPr>
        <w:t xml:space="preserve"> </w:t>
      </w:r>
      <w:r w:rsidRPr="00294119">
        <w:rPr>
          <w:color w:val="000000"/>
        </w:rPr>
        <w:t xml:space="preserve">wykonywaniu obowiązków zawodowych, </w:t>
      </w:r>
      <w:r>
        <w:rPr>
          <w:color w:val="000000"/>
        </w:rPr>
        <w:t xml:space="preserve">kształcenie </w:t>
      </w:r>
      <w:r w:rsidRPr="002F789F">
        <w:rPr>
          <w:color w:val="000000"/>
        </w:rPr>
        <w:t>umiejętności rozwiązywania problemów praktycznych</w:t>
      </w:r>
      <w:r>
        <w:rPr>
          <w:color w:val="000000"/>
        </w:rPr>
        <w:t xml:space="preserve">, </w:t>
      </w:r>
      <w:r w:rsidRPr="00294119">
        <w:rPr>
          <w:color w:val="000000"/>
        </w:rPr>
        <w:t xml:space="preserve">poznanie organizacji pracy odpowiadającej współczesnym </w:t>
      </w:r>
      <w:r>
        <w:rPr>
          <w:color w:val="000000"/>
        </w:rPr>
        <w:t xml:space="preserve">przedsiębiorstwom </w:t>
      </w:r>
      <w:r w:rsidRPr="002F789F">
        <w:rPr>
          <w:color w:val="000000"/>
        </w:rPr>
        <w:t>(podmioty prowadzące działalność gospodarczą: produkcyjną, handlową, usługową lub inną, w którym istnieje możliwość wyodrębnienia komórek, stanowisk lub innych służb specyficznych dla specjalności</w:t>
      </w:r>
      <w:r w:rsidR="008C47D5">
        <w:rPr>
          <w:color w:val="000000"/>
        </w:rPr>
        <w:t>Inżynieria logistyki</w:t>
      </w:r>
      <w:r w:rsidR="00343DBA">
        <w:rPr>
          <w:color w:val="000000"/>
        </w:rPr>
        <w:t>)</w:t>
      </w:r>
      <w:r w:rsidRPr="00294119">
        <w:rPr>
          <w:color w:val="000000"/>
        </w:rPr>
        <w:t>, kształcenie wysokiej kultury zawodowej.</w:t>
      </w:r>
    </w:p>
    <w:p w:rsidR="00072F2E" w:rsidRPr="00072F2E" w:rsidRDefault="00072F2E" w:rsidP="00072F2E">
      <w:pPr>
        <w:ind w:firstLine="708"/>
        <w:jc w:val="both"/>
      </w:pPr>
      <w:r w:rsidRPr="00072F2E">
        <w:t>Celem jest wykształcenie u studentów umiejętności rozwiązywania problemów praktycznych</w:t>
      </w:r>
      <w:r>
        <w:t>.</w:t>
      </w:r>
    </w:p>
    <w:p w:rsidR="00E02B8F" w:rsidRPr="00072F2E" w:rsidRDefault="00072F2E" w:rsidP="00072F2E">
      <w:pPr>
        <w:ind w:firstLine="708"/>
        <w:jc w:val="both"/>
        <w:rPr>
          <w:color w:val="000000"/>
        </w:rPr>
      </w:pPr>
      <w:r w:rsidRPr="00072F2E">
        <w:t>Ponadto – w ramach praktyk open-</w:t>
      </w:r>
      <w:proofErr w:type="spellStart"/>
      <w:r w:rsidRPr="00072F2E">
        <w:t>space</w:t>
      </w:r>
      <w:proofErr w:type="spellEnd"/>
      <w:r w:rsidRPr="00072F2E">
        <w:t xml:space="preserve"> – studenci będą mieli możliwość uczestniczenia w zajęciach symulujących środowisko pracy, z udziałem przedstawicieli przedsiębiorców z różnych branż</w:t>
      </w:r>
      <w:r>
        <w:t>.</w:t>
      </w:r>
    </w:p>
    <w:p w:rsidR="00E02B8F" w:rsidRPr="00294119" w:rsidRDefault="00E02B8F" w:rsidP="00E02B8F">
      <w:pPr>
        <w:jc w:val="both"/>
        <w:rPr>
          <w:color w:val="000000"/>
        </w:rPr>
      </w:pPr>
      <w:r w:rsidRPr="00294119">
        <w:rPr>
          <w:color w:val="000000"/>
        </w:rPr>
        <w:t> </w:t>
      </w:r>
    </w:p>
    <w:p w:rsidR="00E02B8F" w:rsidRPr="00294119" w:rsidRDefault="00E02B8F" w:rsidP="00E02B8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294119">
        <w:rPr>
          <w:b/>
          <w:bCs/>
          <w:color w:val="000000"/>
          <w:sz w:val="28"/>
          <w:szCs w:val="28"/>
        </w:rPr>
        <w:t xml:space="preserve"> Efekty </w:t>
      </w:r>
      <w:r w:rsidR="003D0EDC">
        <w:rPr>
          <w:b/>
          <w:bCs/>
          <w:color w:val="000000"/>
          <w:sz w:val="28"/>
          <w:szCs w:val="28"/>
        </w:rPr>
        <w:t>uczenia się</w:t>
      </w:r>
    </w:p>
    <w:p w:rsidR="00E02B8F" w:rsidRPr="00294119" w:rsidRDefault="00E02B8F" w:rsidP="00E02B8F">
      <w:pPr>
        <w:jc w:val="both"/>
        <w:rPr>
          <w:color w:val="000000"/>
        </w:rPr>
      </w:pPr>
    </w:p>
    <w:p w:rsidR="00EE25D3" w:rsidRPr="00E92BBA" w:rsidRDefault="00EE25D3" w:rsidP="00EE25D3">
      <w:pPr>
        <w:widowControl w:val="0"/>
        <w:rPr>
          <w:b/>
          <w:bCs/>
          <w:snapToGrid w:val="0"/>
        </w:rPr>
      </w:pPr>
      <w:r w:rsidRPr="00E92BBA">
        <w:rPr>
          <w:b/>
          <w:bCs/>
          <w:snapToGrid w:val="0"/>
        </w:rPr>
        <w:t>Umiejętności:</w:t>
      </w:r>
    </w:p>
    <w:p w:rsidR="00EE25D3" w:rsidRPr="00E92BBA" w:rsidRDefault="00EE25D3" w:rsidP="00EE25D3">
      <w:pPr>
        <w:numPr>
          <w:ilvl w:val="0"/>
          <w:numId w:val="5"/>
        </w:numPr>
        <w:rPr>
          <w:iCs/>
        </w:rPr>
      </w:pPr>
      <w:r w:rsidRPr="00E92BBA">
        <w:rPr>
          <w:iCs/>
        </w:rPr>
        <w:t xml:space="preserve">potrafi wykorzystać zdobytą wiedzę i umiejętności nabyte podczas praktyki zawodowej </w:t>
      </w:r>
      <w:r w:rsidR="00A55466" w:rsidRPr="00E92BBA">
        <w:rPr>
          <w:iCs/>
        </w:rPr>
        <w:t>(K_U08), (K_U0</w:t>
      </w:r>
      <w:r w:rsidR="00072F2E" w:rsidRPr="00E92BBA">
        <w:rPr>
          <w:iCs/>
        </w:rPr>
        <w:t>7</w:t>
      </w:r>
      <w:r w:rsidR="00A55466" w:rsidRPr="00E92BBA">
        <w:rPr>
          <w:iCs/>
        </w:rPr>
        <w:t>)</w:t>
      </w:r>
    </w:p>
    <w:p w:rsidR="00E02B8F" w:rsidRPr="00E92BBA" w:rsidRDefault="00EE25D3" w:rsidP="00EE25D3">
      <w:pPr>
        <w:numPr>
          <w:ilvl w:val="0"/>
          <w:numId w:val="5"/>
        </w:numPr>
        <w:jc w:val="both"/>
      </w:pPr>
      <w:r w:rsidRPr="00E92BBA">
        <w:rPr>
          <w:iCs/>
        </w:rPr>
        <w:t xml:space="preserve">ma doświadczenie w rozwiązywaniu praktycznych zadań związanych z utrzymaniem obiektów, systemów oraz wykorzystaniem materiałów i narzędzi i stosowaniem technologii typowych dla inżynierii zarządzania zdobytych w środowisku zajmującym się zawodowo działalnością inżynierską </w:t>
      </w:r>
      <w:r w:rsidR="00A55466" w:rsidRPr="00E92BBA">
        <w:rPr>
          <w:iCs/>
        </w:rPr>
        <w:t>(K_U0</w:t>
      </w:r>
      <w:r w:rsidR="00072F2E" w:rsidRPr="00E92BBA">
        <w:rPr>
          <w:iCs/>
        </w:rPr>
        <w:t>8)</w:t>
      </w:r>
    </w:p>
    <w:p w:rsidR="00EE25D3" w:rsidRPr="00E92BBA" w:rsidRDefault="00EE25D3" w:rsidP="00E02B8F">
      <w:pPr>
        <w:jc w:val="both"/>
        <w:rPr>
          <w:b/>
          <w:bCs/>
        </w:rPr>
      </w:pPr>
    </w:p>
    <w:p w:rsidR="00E02B8F" w:rsidRPr="00E92BBA" w:rsidRDefault="00E02B8F" w:rsidP="00E02B8F">
      <w:pPr>
        <w:jc w:val="both"/>
        <w:rPr>
          <w:b/>
          <w:bCs/>
        </w:rPr>
      </w:pPr>
      <w:r w:rsidRPr="00E92BBA">
        <w:rPr>
          <w:b/>
          <w:bCs/>
        </w:rPr>
        <w:t>Kompetencje społeczne</w:t>
      </w:r>
      <w:r w:rsidR="00EE25D3" w:rsidRPr="00E92BBA">
        <w:rPr>
          <w:b/>
          <w:bCs/>
        </w:rPr>
        <w:t>:</w:t>
      </w:r>
    </w:p>
    <w:p w:rsidR="00E02B8F" w:rsidRPr="00E92BBA" w:rsidRDefault="006D6A8D" w:rsidP="00EE25D3">
      <w:pPr>
        <w:numPr>
          <w:ilvl w:val="0"/>
          <w:numId w:val="6"/>
        </w:numPr>
        <w:jc w:val="both"/>
      </w:pPr>
      <w:r w:rsidRPr="006D6A8D">
        <w:rPr>
          <w:iCs/>
        </w:rPr>
        <w:t xml:space="preserve">umie uczestniczyć w przygotowaniu projektów i potrafi przewidywać wielowymiarowe skutki swojej działalności  </w:t>
      </w:r>
      <w:r w:rsidR="00A55466" w:rsidRPr="00E92BBA">
        <w:rPr>
          <w:iCs/>
        </w:rPr>
        <w:t>(K_K06)</w:t>
      </w:r>
    </w:p>
    <w:p w:rsidR="00EE25D3" w:rsidRDefault="00EE25D3" w:rsidP="00E02B8F">
      <w:pPr>
        <w:jc w:val="both"/>
        <w:rPr>
          <w:b/>
          <w:bCs/>
          <w:color w:val="000000"/>
        </w:rPr>
      </w:pPr>
    </w:p>
    <w:p w:rsidR="00E02B8F" w:rsidRPr="00294119" w:rsidRDefault="00E02B8F" w:rsidP="00E02B8F">
      <w:pPr>
        <w:jc w:val="both"/>
        <w:rPr>
          <w:b/>
          <w:bCs/>
          <w:color w:val="000000"/>
        </w:rPr>
      </w:pPr>
      <w:r w:rsidRPr="00294119">
        <w:rPr>
          <w:b/>
          <w:bCs/>
          <w:color w:val="000000"/>
        </w:rPr>
        <w:t>III Program praktyki zawodowej </w:t>
      </w:r>
      <w:r w:rsidR="0000287C" w:rsidRPr="004771CB">
        <w:rPr>
          <w:b/>
          <w:bCs/>
          <w:color w:val="000000"/>
        </w:rPr>
        <w:t>(godziny realizowane w ramach praktyk, liczone są jak godziny dydaktyczne – 45 min.)</w:t>
      </w:r>
    </w:p>
    <w:p w:rsidR="00E02B8F" w:rsidRDefault="00E02B8F" w:rsidP="00E02B8F">
      <w:pPr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E02B8F" w:rsidRPr="00294119" w:rsidTr="00E02B8F">
        <w:tc>
          <w:tcPr>
            <w:tcW w:w="637" w:type="dxa"/>
            <w:shd w:val="clear" w:color="auto" w:fill="C0C0C0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wymiar</w:t>
            </w:r>
          </w:p>
        </w:tc>
      </w:tr>
      <w:tr w:rsidR="00E02B8F" w:rsidRPr="00294119" w:rsidTr="00E02B8F">
        <w:trPr>
          <w:trHeight w:val="484"/>
        </w:trPr>
        <w:tc>
          <w:tcPr>
            <w:tcW w:w="637" w:type="dxa"/>
            <w:shd w:val="clear" w:color="auto" w:fill="FFFFFF"/>
            <w:vAlign w:val="center"/>
          </w:tcPr>
          <w:p w:rsidR="00E02B8F" w:rsidRPr="0029411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02B8F" w:rsidRPr="0029411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 xml:space="preserve">Cześć ogólna </w:t>
            </w:r>
            <w:r w:rsidRPr="00294119">
              <w:rPr>
                <w:b/>
                <w:bCs/>
                <w:i/>
                <w:iCs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FFFFF"/>
            <w:vAlign w:val="center"/>
          </w:tcPr>
          <w:p w:rsidR="00E02B8F" w:rsidRPr="00294119" w:rsidRDefault="00E02B8F" w:rsidP="00E02B8F">
            <w:pPr>
              <w:jc w:val="center"/>
            </w:pPr>
            <w:r>
              <w:rPr>
                <w:b/>
                <w:bCs/>
              </w:rPr>
              <w:t>20 godzin</w:t>
            </w: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jc w:val="right"/>
              <w:rPr>
                <w:b/>
                <w:bCs/>
              </w:rPr>
            </w:pPr>
          </w:p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E02B8F" w:rsidRPr="00294119" w:rsidRDefault="00E02B8F" w:rsidP="00E02B8F">
            <w:pPr>
              <w:pStyle w:val="Tekstpodstawowy21"/>
              <w:rPr>
                <w:sz w:val="24"/>
                <w:szCs w:val="24"/>
              </w:rPr>
            </w:pPr>
          </w:p>
          <w:p w:rsidR="00E02B8F" w:rsidRPr="00294119" w:rsidRDefault="00E02B8F" w:rsidP="00E02B8F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Informacja ogólna o podmiocie: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</w:t>
            </w:r>
            <w:r w:rsidRPr="00294119">
              <w:t>rofil działalności podmiotu,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Informacje o formie prawnej podmiotu,</w:t>
            </w:r>
          </w:p>
          <w:p w:rsidR="00E02B8F" w:rsidRPr="00294119" w:rsidRDefault="00E02B8F" w:rsidP="00E02B8F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Branża, sektor w którym funkcjonuje podmiot,</w:t>
            </w:r>
          </w:p>
          <w:p w:rsidR="00E02B8F" w:rsidRPr="00294119" w:rsidRDefault="00E02B8F" w:rsidP="00E02B8F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 xml:space="preserve">Cele działalności podmiotu, 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Struktura organizacyjna podmiotu:</w:t>
            </w:r>
          </w:p>
          <w:p w:rsidR="00E02B8F" w:rsidRDefault="00E02B8F" w:rsidP="00E02B8F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 xml:space="preserve">Funkcje komórek podmiotu </w:t>
            </w:r>
          </w:p>
          <w:p w:rsidR="00E02B8F" w:rsidRPr="00294119" w:rsidRDefault="00E02B8F" w:rsidP="00E02B8F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Wzajemne powiązania pomiędzy komórkami</w:t>
            </w:r>
          </w:p>
        </w:tc>
        <w:tc>
          <w:tcPr>
            <w:tcW w:w="2054" w:type="dxa"/>
            <w:vMerge/>
            <w:vAlign w:val="center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E02B8F" w:rsidRPr="00294119" w:rsidRDefault="00E02B8F" w:rsidP="00E02B8F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Przepisy wewnętrzne regulujące funkcjonowanie podmiotu: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pracy podmiotu,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wynagradzania,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dotyczące zachowania tajemnicy związanej z prowadzoną działalnością,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BHP i przeciwpożarowe,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Normy i certyfikaty posiadane przez podmiot,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Zasady obiegu i archiwizacji dokumentów w podmiocie.</w:t>
            </w:r>
          </w:p>
          <w:p w:rsidR="00E02B8F" w:rsidRPr="00294119" w:rsidRDefault="00E02B8F" w:rsidP="00E02B8F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rPr>
          <w:trHeight w:val="435"/>
        </w:trPr>
        <w:tc>
          <w:tcPr>
            <w:tcW w:w="637" w:type="dxa"/>
            <w:vAlign w:val="center"/>
          </w:tcPr>
          <w:p w:rsidR="00E02B8F" w:rsidRPr="00294119" w:rsidRDefault="00E02B8F" w:rsidP="00E02B8F">
            <w:pPr>
              <w:pStyle w:val="Tekstpodstawowy21"/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II.</w:t>
            </w:r>
          </w:p>
        </w:tc>
        <w:tc>
          <w:tcPr>
            <w:tcW w:w="6521" w:type="dxa"/>
            <w:vAlign w:val="center"/>
          </w:tcPr>
          <w:p w:rsidR="00E02B8F" w:rsidRPr="00D84BC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Cześć szczegółowa związana z daną specjalnością</w:t>
            </w:r>
          </w:p>
        </w:tc>
        <w:tc>
          <w:tcPr>
            <w:tcW w:w="2054" w:type="dxa"/>
            <w:vMerge w:val="restart"/>
            <w:vAlign w:val="center"/>
          </w:tcPr>
          <w:p w:rsidR="00E02B8F" w:rsidRPr="00294119" w:rsidRDefault="00072F2E" w:rsidP="00E02B8F">
            <w:pPr>
              <w:jc w:val="center"/>
            </w:pPr>
            <w:r>
              <w:rPr>
                <w:b/>
                <w:bCs/>
              </w:rPr>
              <w:t>940</w:t>
            </w:r>
            <w:r w:rsidR="00E02B8F">
              <w:rPr>
                <w:b/>
                <w:bCs/>
              </w:rPr>
              <w:t xml:space="preserve"> godzin</w:t>
            </w: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E02B8F" w:rsidRDefault="00E02B8F" w:rsidP="00E02B8F">
            <w:pPr>
              <w:jc w:val="both"/>
              <w:rPr>
                <w:b/>
                <w:bCs/>
              </w:rPr>
            </w:pPr>
            <w:r w:rsidRPr="00294119">
              <w:rPr>
                <w:b/>
                <w:bCs/>
              </w:rPr>
              <w:t>Zalecane instytucje</w:t>
            </w:r>
            <w:r>
              <w:rPr>
                <w:b/>
                <w:bCs/>
              </w:rPr>
              <w:t>:</w:t>
            </w:r>
          </w:p>
          <w:p w:rsidR="00D86738" w:rsidRPr="00AE4CF5" w:rsidRDefault="00D86738" w:rsidP="00D86738">
            <w:pPr>
              <w:jc w:val="both"/>
              <w:rPr>
                <w:color w:val="000000"/>
              </w:rPr>
            </w:pPr>
            <w:r>
              <w:t xml:space="preserve">Praktyka powinna odbywać się w podmiotach prowadzących działalność gospodarczą: </w:t>
            </w:r>
            <w:r w:rsidR="00AE4CF5" w:rsidRPr="002F789F">
              <w:rPr>
                <w:color w:val="000000"/>
              </w:rPr>
              <w:t xml:space="preserve">podmioty prowadzące działalność gospodarczą: produkcyjną, handlową, usługową lub inną, w którym istnieje możliwość wyodrębnienia komórek, stanowisk lub innych służb </w:t>
            </w:r>
            <w:r w:rsidR="00AE4CF5">
              <w:t>w kierunku działalności logistycznej</w:t>
            </w:r>
            <w:r w:rsidR="00AE4CF5">
              <w:rPr>
                <w:color w:val="000000"/>
              </w:rPr>
              <w:t xml:space="preserve"> (dystrybucja, spedycja itp.)</w:t>
            </w:r>
          </w:p>
        </w:tc>
        <w:tc>
          <w:tcPr>
            <w:tcW w:w="2054" w:type="dxa"/>
            <w:vMerge/>
            <w:vAlign w:val="center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21" w:type="dxa"/>
          </w:tcPr>
          <w:p w:rsidR="00E02B8F" w:rsidRPr="00294119" w:rsidRDefault="00AE4CF5" w:rsidP="00E02B8F">
            <w:pPr>
              <w:jc w:val="both"/>
            </w:pPr>
            <w:r>
              <w:t>Poznanie struktury organizacyjnej przedsiębiorstwa, z</w:t>
            </w:r>
            <w:r w:rsidRPr="000C4833">
              <w:t>akresu czynności poszczególnych jednostek organizacyjnych</w:t>
            </w:r>
            <w:r>
              <w:t xml:space="preserve"> przedsiębiorstwa</w:t>
            </w:r>
            <w:r w:rsidRPr="000C4833">
              <w:t>,</w:t>
            </w:r>
            <w:r>
              <w:t xml:space="preserve"> poznanie funkcjonujących systemów zarządzania w przedsiębiorstwie w tym infrastruktury logistycznej i systemów logistycznych przedsiębiorstwa, systemów zarządzania jakością, </w:t>
            </w:r>
            <w:r w:rsidRPr="006A138F">
              <w:t>metod komunikacji interpersonalnych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E02B8F" w:rsidRPr="00294119" w:rsidRDefault="00E02B8F" w:rsidP="00AE4CF5">
            <w:pPr>
              <w:jc w:val="both"/>
            </w:pPr>
            <w:r w:rsidRPr="00294119">
              <w:t xml:space="preserve">Poznanie zakresu </w:t>
            </w:r>
            <w:r>
              <w:t>funkcjonowaniaprzedsiębiorstwa</w:t>
            </w:r>
            <w:r w:rsidRPr="00294119">
              <w:t>, w której realizowana jest praktyka</w:t>
            </w:r>
            <w:r>
              <w:t xml:space="preserve">,strategii przedsiębiorstwa, </w:t>
            </w:r>
            <w:r w:rsidRPr="00294119">
              <w:t xml:space="preserve">zakresu </w:t>
            </w:r>
            <w:r>
              <w:t>realizowanych zadań</w:t>
            </w:r>
            <w:r w:rsidRPr="00294119">
              <w:t xml:space="preserve"> oraz form ich realizacji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</w:tcPr>
          <w:p w:rsidR="00E02B8F" w:rsidRPr="00D86738" w:rsidRDefault="00AE4CF5" w:rsidP="004C4143">
            <w:pPr>
              <w:jc w:val="both"/>
            </w:pPr>
            <w:r w:rsidRPr="00294119">
              <w:t>Praktyczne zastosowanie przepisów będących podstawą czynności realizowanych przez instytucję</w:t>
            </w:r>
            <w:r>
              <w:t>,</w:t>
            </w:r>
            <w:r w:rsidRPr="00D86738">
              <w:t xml:space="preserve"> w tym zasad </w:t>
            </w:r>
            <w:r w:rsidRPr="000F73FF">
              <w:t>klasyfikacji i analizy kosztów logistycznych</w:t>
            </w:r>
            <w:r w:rsidRPr="00D86738">
              <w:t xml:space="preserve"> rozliczeń finansowych i rachunkowych, planowanie i realizacji projektów </w:t>
            </w:r>
            <w:r>
              <w:t xml:space="preserve">logistycznych (logistyka </w:t>
            </w:r>
            <w:r w:rsidRPr="000F73FF">
              <w:t>zaopatrzenia, produkcji, usług, transportu)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:rsidR="00E02B8F" w:rsidRPr="00D86738" w:rsidRDefault="00E02B8F" w:rsidP="00E02B8F">
            <w:pPr>
              <w:jc w:val="both"/>
            </w:pPr>
            <w:r w:rsidRPr="00294119">
              <w:t xml:space="preserve">Zapoznanie ze specyfiką </w:t>
            </w:r>
            <w:r>
              <w:t>stanowisk wyodrębnionych w przedsiębiorstwie-</w:t>
            </w:r>
            <w:r w:rsidRPr="00294119">
              <w:t xml:space="preserve"> organizacją pracy, stanowiskami, obowiązkami i uprawnieniami, odpowiedzialnością dyscyplinarną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E02B8F" w:rsidRPr="00D86738" w:rsidRDefault="00E02B8F" w:rsidP="00FF654A">
            <w:pPr>
              <w:tabs>
                <w:tab w:val="left" w:pos="1440"/>
              </w:tabs>
              <w:jc w:val="both"/>
            </w:pPr>
            <w:r w:rsidRPr="00D86738">
              <w:t xml:space="preserve">Zapoznanie się z zasadami funkcjonowania i wykorzystaniem </w:t>
            </w:r>
            <w:r w:rsidR="00B46376">
              <w:t xml:space="preserve">systemów </w:t>
            </w:r>
            <w:r w:rsidR="00D86738" w:rsidRPr="00D86738">
              <w:t>finansowych w zarządzani</w:t>
            </w:r>
            <w:r w:rsidR="00B46376">
              <w:t>u</w:t>
            </w:r>
            <w:r w:rsidR="00D86738" w:rsidRPr="00D86738">
              <w:t xml:space="preserve"> firmą</w:t>
            </w:r>
            <w:r w:rsidRPr="00D86738">
              <w:t xml:space="preserve">, wpływem podejmowanych działań na </w:t>
            </w:r>
            <w:r w:rsidR="00FF654A">
              <w:t>decyzje i działania</w:t>
            </w:r>
            <w:r w:rsidRPr="00D86738">
              <w:t xml:space="preserve"> zarządcze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21" w:type="dxa"/>
          </w:tcPr>
          <w:p w:rsidR="00E02B8F" w:rsidRPr="006A138F" w:rsidRDefault="00E02B8F" w:rsidP="00E02B8F">
            <w:pPr>
              <w:tabs>
                <w:tab w:val="left" w:pos="1440"/>
              </w:tabs>
              <w:jc w:val="both"/>
            </w:pPr>
            <w:r w:rsidRPr="006A138F">
              <w:t>Poznanie zasad współpracy przedsiębiorstwa z innymi jednostkami w kraju i zagranicą.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:rsidR="00E02B8F" w:rsidRPr="00294119" w:rsidRDefault="00E02B8F" w:rsidP="00E02B8F">
            <w:pPr>
              <w:jc w:val="both"/>
            </w:pPr>
            <w:r w:rsidRPr="00294119">
              <w:t xml:space="preserve">Przygotowywanie projektów pism w ramach </w:t>
            </w:r>
            <w:r>
              <w:t>bieżących kontaktów oraz współpracy przedsiębiorstwa z podmiotami zewnętrznymi, wewnętrznymi jednostkami organizacyjnymi podmiotu, w którym</w:t>
            </w:r>
            <w:r w:rsidRPr="00294119">
              <w:t xml:space="preserve"> wykonywana jest praktyka. Przygotowywanie projektów informacji i notatek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</w:tcPr>
          <w:p w:rsidR="00E02B8F" w:rsidRPr="00D86738" w:rsidRDefault="00E02B8F" w:rsidP="00E32962">
            <w:pPr>
              <w:jc w:val="both"/>
            </w:pPr>
            <w:r w:rsidRPr="00294119">
              <w:t xml:space="preserve">Poznanie </w:t>
            </w:r>
            <w:r>
              <w:t>zasad związanych z procesem</w:t>
            </w:r>
            <w:r w:rsidRPr="00294119">
              <w:t xml:space="preserve"> podejmowania decyzji,</w:t>
            </w:r>
            <w:r w:rsidR="00D86738">
              <w:t xml:space="preserve">w </w:t>
            </w:r>
            <w:r w:rsidR="00D86738">
              <w:lastRenderedPageBreak/>
              <w:t xml:space="preserve">tym decyzji </w:t>
            </w:r>
            <w:r w:rsidR="00E32962">
              <w:t>w zakresie działań logistycznych</w:t>
            </w:r>
            <w:r w:rsidR="00D86738">
              <w:t xml:space="preserve">, </w:t>
            </w:r>
            <w:r>
              <w:t xml:space="preserve">wykorzystaniem nowoczesnych </w:t>
            </w:r>
            <w:r w:rsidRPr="006C6898">
              <w:t>źródeł i środków przekazu informacji</w:t>
            </w:r>
            <w:r w:rsidRPr="00294119">
              <w:t xml:space="preserve"> sporządzania i przechowywania dokumentów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21" w:type="dxa"/>
          </w:tcPr>
          <w:p w:rsidR="00E02B8F" w:rsidRPr="000C4833" w:rsidRDefault="002F3308" w:rsidP="00E02B8F">
            <w:pPr>
              <w:tabs>
                <w:tab w:val="left" w:pos="1440"/>
              </w:tabs>
              <w:jc w:val="both"/>
            </w:pPr>
            <w:r w:rsidRPr="000F73FF">
              <w:t>Spotkanie z dyrektorem/prezesem nt. sposobów zarządzania logistyką w przedsiębiorstwie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521" w:type="dxa"/>
          </w:tcPr>
          <w:p w:rsidR="00E02B8F" w:rsidRPr="006A138F" w:rsidRDefault="00E02B8F" w:rsidP="00E02B8F">
            <w:pPr>
              <w:jc w:val="both"/>
            </w:pPr>
            <w:r w:rsidRPr="00294119">
              <w:t>Zakończenie praktyk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965C03" w:rsidRPr="00294119" w:rsidTr="00E02B8F">
        <w:tc>
          <w:tcPr>
            <w:tcW w:w="637" w:type="dxa"/>
          </w:tcPr>
          <w:p w:rsidR="00965C03" w:rsidRDefault="0000287C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521" w:type="dxa"/>
          </w:tcPr>
          <w:p w:rsidR="00965C03" w:rsidRPr="00294119" w:rsidRDefault="00965C03" w:rsidP="00E02B8F">
            <w:pPr>
              <w:jc w:val="both"/>
            </w:pPr>
            <w:r>
              <w:t>Praktyka open-</w:t>
            </w:r>
            <w:proofErr w:type="spellStart"/>
            <w:r>
              <w:t>space</w:t>
            </w:r>
            <w:proofErr w:type="spellEnd"/>
          </w:p>
        </w:tc>
        <w:tc>
          <w:tcPr>
            <w:tcW w:w="2054" w:type="dxa"/>
            <w:vMerge w:val="restart"/>
          </w:tcPr>
          <w:p w:rsidR="00965C03" w:rsidRDefault="00965C03" w:rsidP="00965C03">
            <w:pPr>
              <w:jc w:val="center"/>
              <w:rPr>
                <w:b/>
                <w:bCs/>
              </w:rPr>
            </w:pPr>
          </w:p>
          <w:p w:rsidR="00965C03" w:rsidRDefault="00D56928" w:rsidP="00965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65C03">
              <w:rPr>
                <w:b/>
                <w:bCs/>
              </w:rPr>
              <w:t xml:space="preserve"> godzin</w:t>
            </w:r>
          </w:p>
        </w:tc>
      </w:tr>
      <w:tr w:rsidR="00965C03" w:rsidRPr="00294119" w:rsidTr="00E02B8F">
        <w:tc>
          <w:tcPr>
            <w:tcW w:w="637" w:type="dxa"/>
          </w:tcPr>
          <w:p w:rsidR="00965C03" w:rsidRDefault="00965C03" w:rsidP="00E02B8F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965C03" w:rsidRDefault="00965C03" w:rsidP="00E02B8F">
            <w:pPr>
              <w:jc w:val="both"/>
            </w:pPr>
            <w:r>
              <w:t>Warsztaty zawodowe prowadzone przez praktyków w ramach open-</w:t>
            </w:r>
            <w:proofErr w:type="spellStart"/>
            <w:r>
              <w:t>space</w:t>
            </w:r>
            <w:proofErr w:type="spellEnd"/>
            <w:r>
              <w:t xml:space="preserve"> – symulowanego środowiska pracy.</w:t>
            </w:r>
          </w:p>
          <w:p w:rsidR="00965C03" w:rsidRDefault="00965C03" w:rsidP="00E02B8F">
            <w:pPr>
              <w:jc w:val="both"/>
            </w:pPr>
            <w:r>
              <w:t>Zajęcia realizowane w P</w:t>
            </w:r>
            <w:r w:rsidR="00072F2E">
              <w:t>U</w:t>
            </w:r>
            <w:r>
              <w:t>Z we Włocławku</w:t>
            </w:r>
            <w:r w:rsidR="00D56928">
              <w:t xml:space="preserve"> lub </w:t>
            </w:r>
            <w:r w:rsidR="00540891">
              <w:t>u pracodawców (</w:t>
            </w:r>
            <w:r w:rsidR="002507AE">
              <w:t xml:space="preserve">wizyty studyjne </w:t>
            </w:r>
            <w:r w:rsidR="00540891">
              <w:t xml:space="preserve">w </w:t>
            </w:r>
            <w:r w:rsidR="00D56928">
              <w:t>przedsiębiorstwach</w:t>
            </w:r>
            <w:r w:rsidR="00540891">
              <w:t>)</w:t>
            </w:r>
          </w:p>
        </w:tc>
        <w:tc>
          <w:tcPr>
            <w:tcW w:w="2054" w:type="dxa"/>
            <w:vMerge/>
          </w:tcPr>
          <w:p w:rsidR="00965C03" w:rsidRDefault="00965C03" w:rsidP="00965C03">
            <w:pPr>
              <w:jc w:val="center"/>
              <w:rPr>
                <w:b/>
                <w:bCs/>
              </w:rPr>
            </w:pPr>
          </w:p>
        </w:tc>
      </w:tr>
    </w:tbl>
    <w:p w:rsidR="00E02B8F" w:rsidRDefault="00E02B8F" w:rsidP="00E02B8F">
      <w:pPr>
        <w:jc w:val="both"/>
        <w:rPr>
          <w:b/>
          <w:bCs/>
          <w:color w:val="000000"/>
          <w:sz w:val="28"/>
          <w:szCs w:val="28"/>
        </w:rPr>
      </w:pPr>
    </w:p>
    <w:p w:rsidR="00E02B8F" w:rsidRPr="00294119" w:rsidRDefault="00E02B8F" w:rsidP="00E02B8F">
      <w:pPr>
        <w:jc w:val="both"/>
        <w:rPr>
          <w:b/>
          <w:bCs/>
          <w:color w:val="000000"/>
          <w:sz w:val="28"/>
          <w:szCs w:val="28"/>
        </w:rPr>
      </w:pPr>
      <w:r w:rsidRPr="00294119">
        <w:rPr>
          <w:b/>
          <w:bCs/>
          <w:color w:val="000000"/>
          <w:sz w:val="28"/>
          <w:szCs w:val="28"/>
        </w:rPr>
        <w:t>IV Forma zaliczenia studenckiej praktyki zawodowej</w:t>
      </w:r>
    </w:p>
    <w:p w:rsidR="00790F42" w:rsidRDefault="00E02B8F" w:rsidP="00E02B8F">
      <w:pPr>
        <w:jc w:val="both"/>
        <w:rPr>
          <w:color w:val="000000"/>
        </w:rPr>
      </w:pPr>
      <w:r w:rsidRPr="00294119">
        <w:rPr>
          <w:color w:val="000000"/>
        </w:rPr>
        <w:t>Przebieg praktyk jest udokumentowany w postaci konspektów</w:t>
      </w:r>
      <w:r>
        <w:rPr>
          <w:color w:val="000000"/>
        </w:rPr>
        <w:t xml:space="preserve">/notatek w </w:t>
      </w:r>
      <w:r w:rsidR="003D2095">
        <w:rPr>
          <w:color w:val="000000"/>
        </w:rPr>
        <w:t>„</w:t>
      </w:r>
      <w:r>
        <w:rPr>
          <w:color w:val="000000"/>
        </w:rPr>
        <w:t>Dzienniku Praktyk</w:t>
      </w:r>
      <w:r w:rsidR="003D2095">
        <w:rPr>
          <w:color w:val="000000"/>
        </w:rPr>
        <w:t>i Zawodowej” (Załącznik nr 3)</w:t>
      </w:r>
      <w:r>
        <w:rPr>
          <w:color w:val="000000"/>
        </w:rPr>
        <w:t xml:space="preserve"> oraz </w:t>
      </w:r>
      <w:r w:rsidRPr="00CE5DC1">
        <w:t>„Opinii o</w:t>
      </w:r>
      <w:r>
        <w:t> </w:t>
      </w:r>
      <w:r w:rsidRPr="00CE5DC1">
        <w:t xml:space="preserve">praktyce zawodowej </w:t>
      </w:r>
      <w:r w:rsidR="003D2095">
        <w:t>zrealizowanej</w:t>
      </w:r>
      <w:r w:rsidRPr="00CE5DC1">
        <w:t xml:space="preserve"> przez studenta Państwowej </w:t>
      </w:r>
      <w:r w:rsidR="00072F2E">
        <w:t>Uczelni Zawodowej</w:t>
      </w:r>
      <w:r w:rsidRPr="00CE5DC1">
        <w:t xml:space="preserve"> we Włocła</w:t>
      </w:r>
      <w:r>
        <w:t>wku”</w:t>
      </w:r>
      <w:r w:rsidR="003D2095">
        <w:t xml:space="preserve"> (Załącznik nr 7) -</w:t>
      </w:r>
      <w:r>
        <w:rPr>
          <w:color w:val="000000"/>
        </w:rPr>
        <w:t xml:space="preserve"> (oba dokumenty</w:t>
      </w:r>
      <w:r w:rsidR="00790F42">
        <w:rPr>
          <w:color w:val="000000"/>
        </w:rPr>
        <w:t xml:space="preserve"> </w:t>
      </w:r>
      <w:r>
        <w:rPr>
          <w:color w:val="000000"/>
        </w:rPr>
        <w:t>są dostępne</w:t>
      </w:r>
      <w:r w:rsidR="00790F42">
        <w:rPr>
          <w:color w:val="000000"/>
        </w:rPr>
        <w:t xml:space="preserve"> </w:t>
      </w:r>
      <w:r>
        <w:rPr>
          <w:color w:val="000000"/>
        </w:rPr>
        <w:t xml:space="preserve">na stronie </w:t>
      </w:r>
      <w:r w:rsidRPr="00294119">
        <w:rPr>
          <w:color w:val="000000"/>
        </w:rPr>
        <w:t xml:space="preserve">internetowej </w:t>
      </w:r>
      <w:r>
        <w:rPr>
          <w:color w:val="000000"/>
        </w:rPr>
        <w:t xml:space="preserve">Uczelni </w:t>
      </w:r>
      <w:hyperlink r:id="rId5" w:history="1">
        <w:r w:rsidR="00A5126A" w:rsidRPr="0009730A">
          <w:rPr>
            <w:rStyle w:val="Hipercze"/>
          </w:rPr>
          <w:t>www.puz.wloclawek.pl</w:t>
        </w:r>
      </w:hyperlink>
      <w:r>
        <w:rPr>
          <w:color w:val="000000"/>
        </w:rPr>
        <w:t xml:space="preserve"> w zakładce "</w:t>
      </w:r>
      <w:r w:rsidRPr="00294119">
        <w:rPr>
          <w:color w:val="000000"/>
        </w:rPr>
        <w:t>Praktyki zawodowe</w:t>
      </w:r>
      <w:r>
        <w:rPr>
          <w:color w:val="000000"/>
        </w:rPr>
        <w:t>”</w:t>
      </w:r>
      <w:r w:rsidRPr="00294119">
        <w:rPr>
          <w:color w:val="000000"/>
        </w:rPr>
        <w:t>), potwierdzonych przez zakład pracy, w którym będzie odbywała się studencka praktyk</w:t>
      </w:r>
      <w:r>
        <w:rPr>
          <w:color w:val="000000"/>
        </w:rPr>
        <w:t xml:space="preserve">a zawodowa. </w:t>
      </w:r>
    </w:p>
    <w:p w:rsidR="00790F42" w:rsidRDefault="00E02B8F" w:rsidP="00E02B8F">
      <w:pPr>
        <w:jc w:val="both"/>
        <w:rPr>
          <w:color w:val="000000"/>
        </w:rPr>
      </w:pPr>
      <w:r>
        <w:rPr>
          <w:color w:val="000000"/>
        </w:rPr>
        <w:t xml:space="preserve">Opiekun studenckiej </w:t>
      </w:r>
      <w:r w:rsidRPr="00294119">
        <w:rPr>
          <w:color w:val="000000"/>
        </w:rPr>
        <w:t xml:space="preserve">praktyki zawodowej w wybranym zakładzie pracy </w:t>
      </w:r>
      <w:r>
        <w:rPr>
          <w:color w:val="000000"/>
        </w:rPr>
        <w:t>wystawia</w:t>
      </w:r>
      <w:r w:rsidRPr="00294119">
        <w:rPr>
          <w:color w:val="000000"/>
        </w:rPr>
        <w:t xml:space="preserve"> opinię o przebiegu </w:t>
      </w:r>
      <w:r>
        <w:rPr>
          <w:color w:val="000000"/>
        </w:rPr>
        <w:t>praktyki zawodowej, ze</w:t>
      </w:r>
      <w:r w:rsidRPr="00294119">
        <w:rPr>
          <w:color w:val="000000"/>
        </w:rPr>
        <w:t xml:space="preserve"> zwróceniem szczególnej uwagi na p</w:t>
      </w:r>
      <w:r w:rsidR="003D2095">
        <w:rPr>
          <w:color w:val="000000"/>
        </w:rPr>
        <w:t>redyspozycje zawodowe studenta,</w:t>
      </w:r>
      <w:r w:rsidRPr="00294119">
        <w:rPr>
          <w:color w:val="000000"/>
        </w:rPr>
        <w:t xml:space="preserve"> umiejętność wykorzysta</w:t>
      </w:r>
      <w:r>
        <w:rPr>
          <w:color w:val="000000"/>
        </w:rPr>
        <w:t>nia zdobytej wiedzy w praktyce</w:t>
      </w:r>
      <w:r w:rsidR="003D2095">
        <w:rPr>
          <w:color w:val="000000"/>
        </w:rPr>
        <w:t xml:space="preserve"> i realizację założonych efektów uczenia się</w:t>
      </w:r>
      <w:r>
        <w:rPr>
          <w:color w:val="000000"/>
        </w:rPr>
        <w:t>.</w:t>
      </w:r>
      <w:r w:rsidRPr="00294119">
        <w:rPr>
          <w:color w:val="000000"/>
        </w:rPr>
        <w:t xml:space="preserve"> </w:t>
      </w:r>
    </w:p>
    <w:p w:rsidR="00E02B8F" w:rsidRPr="003D2095" w:rsidRDefault="00E02B8F" w:rsidP="00790F42">
      <w:pPr>
        <w:jc w:val="both"/>
      </w:pPr>
      <w:r w:rsidRPr="00294119">
        <w:rPr>
          <w:color w:val="000000"/>
        </w:rPr>
        <w:t>Nauczyciel akademicki będący opiekunem studenckich praktyk zawodowych w P</w:t>
      </w:r>
      <w:r w:rsidR="00072F2E">
        <w:rPr>
          <w:color w:val="000000"/>
        </w:rPr>
        <w:t xml:space="preserve">UZ </w:t>
      </w:r>
      <w:r w:rsidRPr="00294119">
        <w:rPr>
          <w:color w:val="000000"/>
        </w:rPr>
        <w:t>we Włocławku, po zakończeniu praktyk</w:t>
      </w:r>
      <w:r>
        <w:rPr>
          <w:color w:val="000000"/>
        </w:rPr>
        <w:t xml:space="preserve">i w wyznaczonym terminie dokonuje oceny praktyki zawodowej </w:t>
      </w:r>
      <w:r w:rsidRPr="00294119">
        <w:rPr>
          <w:color w:val="000000"/>
        </w:rPr>
        <w:t xml:space="preserve">potwierdzonej wpisem do </w:t>
      </w:r>
      <w:r>
        <w:rPr>
          <w:color w:val="000000"/>
        </w:rPr>
        <w:t>protokołu</w:t>
      </w:r>
      <w:r w:rsidR="00A5126A">
        <w:rPr>
          <w:color w:val="000000"/>
        </w:rPr>
        <w:t xml:space="preserve"> w Wirtualnej Uczelni (</w:t>
      </w:r>
      <w:proofErr w:type="spellStart"/>
      <w:r w:rsidR="00A5126A">
        <w:rPr>
          <w:color w:val="000000"/>
        </w:rPr>
        <w:t>zal</w:t>
      </w:r>
      <w:proofErr w:type="spellEnd"/>
      <w:r w:rsidR="00A5126A">
        <w:rPr>
          <w:color w:val="000000"/>
        </w:rPr>
        <w:t>/</w:t>
      </w:r>
      <w:proofErr w:type="spellStart"/>
      <w:r w:rsidR="00A5126A">
        <w:rPr>
          <w:color w:val="000000"/>
        </w:rPr>
        <w:t>nzal</w:t>
      </w:r>
      <w:proofErr w:type="spellEnd"/>
      <w:r w:rsidR="00A5126A">
        <w:rPr>
          <w:color w:val="000000"/>
        </w:rPr>
        <w:t>)</w:t>
      </w:r>
      <w:r>
        <w:rPr>
          <w:color w:val="000000"/>
        </w:rPr>
        <w:t>,</w:t>
      </w:r>
      <w:r w:rsidR="00790F42">
        <w:rPr>
          <w:color w:val="000000"/>
        </w:rPr>
        <w:t xml:space="preserve"> </w:t>
      </w:r>
      <w:r w:rsidR="00790F42" w:rsidRPr="00790F42">
        <w:rPr>
          <w:color w:val="000000"/>
        </w:rPr>
        <w:t>po wcześniejszej weryfikacji efektów uczenia się</w:t>
      </w:r>
      <w:r w:rsidRPr="00294119">
        <w:rPr>
          <w:color w:val="000000"/>
        </w:rPr>
        <w:t xml:space="preserve"> </w:t>
      </w:r>
      <w:r w:rsidR="00790F42">
        <w:rPr>
          <w:color w:val="000000"/>
        </w:rPr>
        <w:t xml:space="preserve">uwzględniając </w:t>
      </w:r>
      <w:r w:rsidR="00790F42" w:rsidRPr="00790F42">
        <w:rPr>
          <w:color w:val="000000"/>
        </w:rPr>
        <w:t xml:space="preserve">przy tym opinię zakładowego opiekuna praktyki (załącznik nr 7 do Regulaminu) oraz dokumentację praktyki prowadzoną przez studenta (załączniki nr 3 do Regulaminu). W uzasadnionych przypadkach weryfikacji efektów uczenia się uczelniany opiekun praktyki dokonuje w porozumieniu z zakładowym opiekunem praktyki. </w:t>
      </w:r>
    </w:p>
    <w:p w:rsidR="0000287C" w:rsidRPr="00204926" w:rsidRDefault="0000287C" w:rsidP="0000287C">
      <w:pPr>
        <w:jc w:val="both"/>
        <w:rPr>
          <w:color w:val="000000"/>
        </w:rPr>
      </w:pPr>
      <w:r w:rsidRPr="004771CB">
        <w:rPr>
          <w:color w:val="000000"/>
        </w:rPr>
        <w:t>Zaliczenie praktyki open-</w:t>
      </w:r>
      <w:proofErr w:type="spellStart"/>
      <w:r w:rsidRPr="004771CB">
        <w:rPr>
          <w:color w:val="000000"/>
        </w:rPr>
        <w:t>space</w:t>
      </w:r>
      <w:proofErr w:type="spellEnd"/>
      <w:r w:rsidRPr="004771CB">
        <w:rPr>
          <w:color w:val="000000"/>
        </w:rPr>
        <w:t xml:space="preserve"> – zalicza praktyk prowadzący wraz z </w:t>
      </w:r>
      <w:r w:rsidR="003D2095">
        <w:rPr>
          <w:color w:val="000000"/>
        </w:rPr>
        <w:t xml:space="preserve">uczelnianym </w:t>
      </w:r>
      <w:r w:rsidRPr="004771CB">
        <w:rPr>
          <w:color w:val="000000"/>
        </w:rPr>
        <w:t>opiekunem praktyk.</w:t>
      </w:r>
    </w:p>
    <w:p w:rsidR="0000287C" w:rsidRPr="00204926" w:rsidRDefault="0000287C" w:rsidP="00E02B8F">
      <w:pPr>
        <w:jc w:val="both"/>
        <w:rPr>
          <w:color w:val="000000"/>
        </w:rPr>
      </w:pPr>
    </w:p>
    <w:p w:rsidR="00E02B8F" w:rsidRDefault="00E02B8F" w:rsidP="00E02B8F"/>
    <w:p w:rsidR="0081356D" w:rsidRDefault="0081356D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C52B15" w:rsidRDefault="00C52B15" w:rsidP="00D31D6E">
      <w:pPr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072F2E">
      <w:pPr>
        <w:jc w:val="center"/>
        <w:rPr>
          <w:b/>
          <w:bCs/>
          <w:color w:val="000000"/>
          <w:sz w:val="28"/>
          <w:szCs w:val="28"/>
        </w:rPr>
      </w:pPr>
      <w:r w:rsidRPr="00D84BC9">
        <w:rPr>
          <w:b/>
          <w:bCs/>
          <w:color w:val="000000"/>
          <w:sz w:val="28"/>
          <w:szCs w:val="28"/>
        </w:rPr>
        <w:t>Program studenckich praktyk zawodowych dla kierunku</w:t>
      </w:r>
    </w:p>
    <w:p w:rsidR="00072F2E" w:rsidRPr="00D84BC9" w:rsidRDefault="00072F2E" w:rsidP="00072F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Inżynieria Zarządzania</w:t>
      </w:r>
      <w:r w:rsidRPr="00D84BC9">
        <w:rPr>
          <w:b/>
          <w:bCs/>
          <w:color w:val="000000"/>
          <w:sz w:val="28"/>
          <w:szCs w:val="28"/>
        </w:rPr>
        <w:t xml:space="preserve"> studia s</w:t>
      </w:r>
      <w:r w:rsidR="00EF2033">
        <w:rPr>
          <w:b/>
          <w:bCs/>
          <w:color w:val="000000"/>
          <w:sz w:val="28"/>
          <w:szCs w:val="28"/>
        </w:rPr>
        <w:t>tacjonarne 202</w:t>
      </w:r>
      <w:r w:rsidR="00BE2544">
        <w:rPr>
          <w:b/>
          <w:bCs/>
          <w:color w:val="000000"/>
          <w:sz w:val="28"/>
          <w:szCs w:val="28"/>
        </w:rPr>
        <w:t>1</w:t>
      </w:r>
      <w:r w:rsidR="00EF2033">
        <w:rPr>
          <w:b/>
          <w:bCs/>
          <w:color w:val="000000"/>
          <w:sz w:val="28"/>
          <w:szCs w:val="28"/>
        </w:rPr>
        <w:t>/202</w:t>
      </w:r>
      <w:r w:rsidR="00BE2544">
        <w:rPr>
          <w:b/>
          <w:bCs/>
          <w:color w:val="000000"/>
          <w:sz w:val="28"/>
          <w:szCs w:val="28"/>
        </w:rPr>
        <w:t>2</w:t>
      </w:r>
    </w:p>
    <w:p w:rsidR="00072F2E" w:rsidRPr="00D84BC9" w:rsidRDefault="00072F2E" w:rsidP="00072F2E">
      <w:pPr>
        <w:pStyle w:val="Nagwek2"/>
        <w:jc w:val="center"/>
        <w:rPr>
          <w:sz w:val="28"/>
          <w:szCs w:val="28"/>
        </w:rPr>
      </w:pPr>
      <w:r w:rsidRPr="00D84BC9">
        <w:rPr>
          <w:sz w:val="28"/>
          <w:szCs w:val="28"/>
        </w:rPr>
        <w:t xml:space="preserve">Specjalność: </w:t>
      </w:r>
      <w:r>
        <w:rPr>
          <w:sz w:val="28"/>
          <w:szCs w:val="28"/>
        </w:rPr>
        <w:t>Inżynieria produkcji</w:t>
      </w:r>
    </w:p>
    <w:p w:rsidR="00072F2E" w:rsidRPr="00D84BC9" w:rsidRDefault="00072F2E" w:rsidP="00072F2E">
      <w:pPr>
        <w:jc w:val="center"/>
        <w:rPr>
          <w:b/>
          <w:bCs/>
          <w:color w:val="000000"/>
          <w:sz w:val="28"/>
          <w:szCs w:val="28"/>
        </w:rPr>
      </w:pPr>
    </w:p>
    <w:p w:rsidR="00072F2E" w:rsidRPr="00294119" w:rsidRDefault="00072F2E" w:rsidP="00072F2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Cele</w:t>
      </w:r>
      <w:r w:rsidRPr="00294119">
        <w:rPr>
          <w:b/>
          <w:bCs/>
          <w:color w:val="000000"/>
          <w:sz w:val="28"/>
          <w:szCs w:val="28"/>
        </w:rPr>
        <w:t xml:space="preserve"> studenckiej praktyki zawodowej</w:t>
      </w:r>
    </w:p>
    <w:p w:rsidR="00072F2E" w:rsidRPr="00294119" w:rsidRDefault="00072F2E" w:rsidP="00072F2E">
      <w:pPr>
        <w:jc w:val="both"/>
        <w:rPr>
          <w:color w:val="000000"/>
        </w:rPr>
      </w:pPr>
    </w:p>
    <w:p w:rsidR="00072F2E" w:rsidRDefault="00072F2E" w:rsidP="00072F2E">
      <w:pPr>
        <w:ind w:firstLine="708"/>
        <w:jc w:val="both"/>
        <w:rPr>
          <w:color w:val="000000"/>
        </w:rPr>
      </w:pPr>
      <w:r>
        <w:rPr>
          <w:color w:val="000000"/>
        </w:rPr>
        <w:t>Celem</w:t>
      </w:r>
      <w:r w:rsidRPr="00294119">
        <w:rPr>
          <w:color w:val="000000"/>
        </w:rPr>
        <w:t xml:space="preserve"> studenckiej praktyki zawodowej jest  wprowadzenie do praktycznego wykonywania zawodu, kształcenie umiejętności zastosowania wiedzy teoretycznej zdobytej w toku studiów w praktyce, zdobywanie doświadczenia w samodzielnym i zespołowymwykonywaniu obowiązków zawodowych, </w:t>
      </w:r>
      <w:r>
        <w:rPr>
          <w:color w:val="000000"/>
        </w:rPr>
        <w:t xml:space="preserve">kształcenie </w:t>
      </w:r>
      <w:r w:rsidRPr="002F789F">
        <w:rPr>
          <w:color w:val="000000"/>
        </w:rPr>
        <w:t>umiejętności rozwiązywania problemów praktycznych</w:t>
      </w:r>
      <w:r>
        <w:rPr>
          <w:color w:val="000000"/>
        </w:rPr>
        <w:t xml:space="preserve">, </w:t>
      </w:r>
      <w:r w:rsidRPr="00294119">
        <w:rPr>
          <w:color w:val="000000"/>
        </w:rPr>
        <w:t xml:space="preserve">poznanie organizacji pracy odpowiadającej współczesnym </w:t>
      </w:r>
      <w:r>
        <w:rPr>
          <w:color w:val="000000"/>
        </w:rPr>
        <w:t xml:space="preserve">przedsiębiorstwom </w:t>
      </w:r>
      <w:r w:rsidRPr="002F789F">
        <w:rPr>
          <w:color w:val="000000"/>
        </w:rPr>
        <w:t>(podmioty prowadzące działalność gospodarczą: produkcyjną, handlową, usługową lub inną, w którym istnieje możliwość wyodrębnienia komórek, stanowisk lub innych służb specyficznych dla specjalności</w:t>
      </w:r>
      <w:r>
        <w:rPr>
          <w:color w:val="000000"/>
        </w:rPr>
        <w:t xml:space="preserve"> Inżynieria produkcji)</w:t>
      </w:r>
      <w:r w:rsidRPr="00294119">
        <w:rPr>
          <w:color w:val="000000"/>
        </w:rPr>
        <w:t>, kształcenie wysokiej kultury zawodowej.</w:t>
      </w:r>
    </w:p>
    <w:p w:rsidR="00072F2E" w:rsidRPr="00072F2E" w:rsidRDefault="00072F2E" w:rsidP="00072F2E">
      <w:pPr>
        <w:ind w:firstLine="708"/>
        <w:jc w:val="both"/>
      </w:pPr>
      <w:r w:rsidRPr="00072F2E">
        <w:t>Celem jest wykształcenie u studentów umiejętności rozwiązywania problemów praktycznych</w:t>
      </w:r>
      <w:r>
        <w:t>.</w:t>
      </w:r>
    </w:p>
    <w:p w:rsidR="00072F2E" w:rsidRPr="00072F2E" w:rsidRDefault="00072F2E" w:rsidP="00072F2E">
      <w:pPr>
        <w:ind w:firstLine="708"/>
        <w:jc w:val="both"/>
        <w:rPr>
          <w:color w:val="000000"/>
        </w:rPr>
      </w:pPr>
      <w:r w:rsidRPr="00072F2E">
        <w:t>Ponadto – w ramach praktyk open-</w:t>
      </w:r>
      <w:proofErr w:type="spellStart"/>
      <w:r w:rsidRPr="00072F2E">
        <w:t>space</w:t>
      </w:r>
      <w:proofErr w:type="spellEnd"/>
      <w:r w:rsidRPr="00072F2E">
        <w:t xml:space="preserve"> – studenci będą mieli możliwość uczestniczenia w zajęciach symulujących środowisko pracy, z udziałem przedstawicieli przedsiębiorców z różnych branż</w:t>
      </w:r>
      <w:r>
        <w:t>.</w:t>
      </w:r>
    </w:p>
    <w:p w:rsidR="00072F2E" w:rsidRPr="00294119" w:rsidRDefault="00072F2E" w:rsidP="00072F2E">
      <w:pPr>
        <w:jc w:val="both"/>
        <w:rPr>
          <w:color w:val="000000"/>
        </w:rPr>
      </w:pPr>
      <w:r w:rsidRPr="00294119">
        <w:rPr>
          <w:color w:val="000000"/>
        </w:rPr>
        <w:t> </w:t>
      </w:r>
    </w:p>
    <w:p w:rsidR="00072F2E" w:rsidRPr="00294119" w:rsidRDefault="00072F2E" w:rsidP="00072F2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294119">
        <w:rPr>
          <w:b/>
          <w:bCs/>
          <w:color w:val="000000"/>
          <w:sz w:val="28"/>
          <w:szCs w:val="28"/>
        </w:rPr>
        <w:t xml:space="preserve"> Efekty </w:t>
      </w:r>
      <w:r w:rsidR="003D0EDC">
        <w:rPr>
          <w:b/>
          <w:bCs/>
          <w:color w:val="000000"/>
          <w:sz w:val="28"/>
          <w:szCs w:val="28"/>
        </w:rPr>
        <w:t>uczenia się</w:t>
      </w:r>
      <w:r w:rsidRPr="00294119">
        <w:rPr>
          <w:color w:val="000000"/>
          <w:sz w:val="28"/>
          <w:szCs w:val="28"/>
        </w:rPr>
        <w:t> </w:t>
      </w:r>
    </w:p>
    <w:p w:rsidR="00072F2E" w:rsidRPr="00294119" w:rsidRDefault="00072F2E" w:rsidP="00072F2E">
      <w:pPr>
        <w:jc w:val="both"/>
        <w:rPr>
          <w:color w:val="000000"/>
        </w:rPr>
      </w:pPr>
    </w:p>
    <w:p w:rsidR="00072F2E" w:rsidRPr="00E92BBA" w:rsidRDefault="00072F2E" w:rsidP="00072F2E">
      <w:pPr>
        <w:widowControl w:val="0"/>
        <w:rPr>
          <w:b/>
          <w:bCs/>
          <w:snapToGrid w:val="0"/>
        </w:rPr>
      </w:pPr>
      <w:r w:rsidRPr="00E92BBA">
        <w:rPr>
          <w:b/>
          <w:bCs/>
          <w:snapToGrid w:val="0"/>
        </w:rPr>
        <w:t>Umiejętności:</w:t>
      </w:r>
    </w:p>
    <w:p w:rsidR="00072F2E" w:rsidRPr="00E92BBA" w:rsidRDefault="00072F2E" w:rsidP="00072F2E">
      <w:pPr>
        <w:numPr>
          <w:ilvl w:val="0"/>
          <w:numId w:val="5"/>
        </w:numPr>
        <w:rPr>
          <w:iCs/>
        </w:rPr>
      </w:pPr>
      <w:r w:rsidRPr="00E92BBA">
        <w:rPr>
          <w:iCs/>
        </w:rPr>
        <w:t>potrafi wykorzystać zdobytą wiedzę i umiejętności nabyte podczas praktyki zawodowej (K_U08), (K_U07)</w:t>
      </w:r>
    </w:p>
    <w:p w:rsidR="00072F2E" w:rsidRPr="00E92BBA" w:rsidRDefault="00072F2E" w:rsidP="00072F2E">
      <w:pPr>
        <w:numPr>
          <w:ilvl w:val="0"/>
          <w:numId w:val="5"/>
        </w:numPr>
        <w:jc w:val="both"/>
      </w:pPr>
      <w:r w:rsidRPr="00E92BBA">
        <w:rPr>
          <w:iCs/>
        </w:rPr>
        <w:t>ma doświadczenie w rozwiązywaniu praktycznych zadań związanych z utrzymaniem obiektów, systemów oraz wykorzystaniem materiałów i narzędzi i stosowaniem technologii typowych dla inżynierii zarządzania zdobytych w środowisku zajmującym się zawodowo działalnością inżynierską (K_U08)</w:t>
      </w:r>
    </w:p>
    <w:p w:rsidR="00072F2E" w:rsidRPr="00E92BBA" w:rsidRDefault="00072F2E" w:rsidP="00072F2E">
      <w:pPr>
        <w:jc w:val="both"/>
        <w:rPr>
          <w:b/>
          <w:bCs/>
        </w:rPr>
      </w:pPr>
    </w:p>
    <w:p w:rsidR="00072F2E" w:rsidRPr="00E92BBA" w:rsidRDefault="00072F2E" w:rsidP="00072F2E">
      <w:pPr>
        <w:jc w:val="both"/>
        <w:rPr>
          <w:b/>
          <w:bCs/>
        </w:rPr>
      </w:pPr>
      <w:r w:rsidRPr="00E92BBA">
        <w:rPr>
          <w:b/>
          <w:bCs/>
        </w:rPr>
        <w:t>Kompetencje społeczne:</w:t>
      </w:r>
    </w:p>
    <w:p w:rsidR="00072F2E" w:rsidRPr="00E92BBA" w:rsidRDefault="00BE2544" w:rsidP="00072F2E">
      <w:pPr>
        <w:numPr>
          <w:ilvl w:val="0"/>
          <w:numId w:val="6"/>
        </w:numPr>
        <w:jc w:val="both"/>
      </w:pPr>
      <w:r w:rsidRPr="006D6A8D">
        <w:rPr>
          <w:iCs/>
        </w:rPr>
        <w:t>umie uczestniczyć w przygotowaniu projektów i potrafi przewidywać wielowymiarowe skutki swojej działalności</w:t>
      </w:r>
      <w:r w:rsidRPr="00E92BBA">
        <w:rPr>
          <w:iCs/>
        </w:rPr>
        <w:t xml:space="preserve"> </w:t>
      </w:r>
      <w:r w:rsidR="00072F2E" w:rsidRPr="00E92BBA">
        <w:rPr>
          <w:iCs/>
        </w:rPr>
        <w:t>(K_K06)</w:t>
      </w:r>
    </w:p>
    <w:p w:rsidR="00072F2E" w:rsidRDefault="00072F2E" w:rsidP="00072F2E">
      <w:pPr>
        <w:jc w:val="both"/>
        <w:rPr>
          <w:b/>
          <w:bCs/>
          <w:color w:val="000000"/>
        </w:rPr>
      </w:pPr>
    </w:p>
    <w:p w:rsidR="00072F2E" w:rsidRPr="00294119" w:rsidRDefault="00072F2E" w:rsidP="00072F2E">
      <w:pPr>
        <w:jc w:val="both"/>
        <w:rPr>
          <w:b/>
          <w:bCs/>
          <w:color w:val="000000"/>
        </w:rPr>
      </w:pPr>
      <w:r w:rsidRPr="00294119">
        <w:rPr>
          <w:b/>
          <w:bCs/>
          <w:color w:val="000000"/>
        </w:rPr>
        <w:t>III Program praktyki zawodowej </w:t>
      </w:r>
      <w:r w:rsidRPr="004771CB">
        <w:rPr>
          <w:b/>
          <w:bCs/>
          <w:color w:val="000000"/>
        </w:rPr>
        <w:t>(godziny realizowane w ramach praktyk, liczone są jak godziny dydaktyczne – 45 min.)</w:t>
      </w:r>
    </w:p>
    <w:p w:rsidR="00072F2E" w:rsidRDefault="00072F2E" w:rsidP="00072F2E">
      <w:pPr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072F2E" w:rsidRPr="00294119" w:rsidTr="00270C3A">
        <w:tc>
          <w:tcPr>
            <w:tcW w:w="637" w:type="dxa"/>
            <w:shd w:val="clear" w:color="auto" w:fill="C0C0C0"/>
          </w:tcPr>
          <w:p w:rsidR="00072F2E" w:rsidRPr="00294119" w:rsidRDefault="00072F2E" w:rsidP="00270C3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:rsidR="00072F2E" w:rsidRPr="00294119" w:rsidRDefault="00072F2E" w:rsidP="00270C3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:rsidR="00072F2E" w:rsidRPr="00294119" w:rsidRDefault="00CE307E" w:rsidP="00270C3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W</w:t>
            </w:r>
            <w:r w:rsidR="00072F2E" w:rsidRPr="00294119">
              <w:rPr>
                <w:b/>
                <w:bCs/>
              </w:rPr>
              <w:t>ymiar</w:t>
            </w:r>
          </w:p>
        </w:tc>
      </w:tr>
      <w:tr w:rsidR="00072F2E" w:rsidRPr="00294119" w:rsidTr="00270C3A">
        <w:trPr>
          <w:trHeight w:val="484"/>
        </w:trPr>
        <w:tc>
          <w:tcPr>
            <w:tcW w:w="637" w:type="dxa"/>
            <w:shd w:val="clear" w:color="auto" w:fill="FFFFFF"/>
            <w:vAlign w:val="center"/>
          </w:tcPr>
          <w:p w:rsidR="00072F2E" w:rsidRPr="00294119" w:rsidRDefault="00072F2E" w:rsidP="00270C3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072F2E" w:rsidRPr="00294119" w:rsidRDefault="00072F2E" w:rsidP="00270C3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 xml:space="preserve">Cześć ogólna </w:t>
            </w:r>
            <w:r w:rsidRPr="00294119">
              <w:rPr>
                <w:b/>
                <w:bCs/>
                <w:i/>
                <w:iCs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FFFFF"/>
            <w:vAlign w:val="center"/>
          </w:tcPr>
          <w:p w:rsidR="00072F2E" w:rsidRPr="00294119" w:rsidRDefault="00072F2E" w:rsidP="00270C3A">
            <w:pPr>
              <w:jc w:val="center"/>
            </w:pPr>
            <w:r>
              <w:rPr>
                <w:b/>
                <w:bCs/>
              </w:rPr>
              <w:t>20 godzin</w:t>
            </w: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jc w:val="right"/>
              <w:rPr>
                <w:b/>
                <w:bCs/>
              </w:rPr>
            </w:pPr>
          </w:p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072F2E" w:rsidRPr="00294119" w:rsidRDefault="00072F2E" w:rsidP="00270C3A">
            <w:pPr>
              <w:pStyle w:val="Tekstpodstawowy21"/>
              <w:rPr>
                <w:sz w:val="24"/>
                <w:szCs w:val="24"/>
              </w:rPr>
            </w:pPr>
          </w:p>
          <w:p w:rsidR="00072F2E" w:rsidRPr="00294119" w:rsidRDefault="00072F2E" w:rsidP="00385D55">
            <w:pPr>
              <w:pStyle w:val="Tekstpodstawowy2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Informacja ogólna o podmiocie:</w:t>
            </w:r>
          </w:p>
          <w:p w:rsidR="00072F2E" w:rsidRPr="00294119" w:rsidRDefault="00072F2E" w:rsidP="00385D55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</w:t>
            </w:r>
            <w:r w:rsidRPr="00294119">
              <w:t>rofil działalności podmiotu,</w:t>
            </w:r>
          </w:p>
          <w:p w:rsidR="00072F2E" w:rsidRPr="00294119" w:rsidRDefault="00072F2E" w:rsidP="00385D55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Informacje o formie prawnej podmiotu,</w:t>
            </w:r>
          </w:p>
          <w:p w:rsidR="00072F2E" w:rsidRPr="00294119" w:rsidRDefault="00072F2E" w:rsidP="00385D55">
            <w:pPr>
              <w:pStyle w:val="Stopka"/>
              <w:numPr>
                <w:ilvl w:val="1"/>
                <w:numId w:val="7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Branża, sektor w którym funkcjonuje podmiot,</w:t>
            </w:r>
          </w:p>
          <w:p w:rsidR="00072F2E" w:rsidRPr="00294119" w:rsidRDefault="00072F2E" w:rsidP="00385D55">
            <w:pPr>
              <w:pStyle w:val="Stopka"/>
              <w:numPr>
                <w:ilvl w:val="1"/>
                <w:numId w:val="7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 xml:space="preserve">Cele działalności podmiotu, </w:t>
            </w:r>
          </w:p>
          <w:p w:rsidR="00072F2E" w:rsidRPr="00294119" w:rsidRDefault="00072F2E" w:rsidP="00385D55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Struktura organizacyjna podmiotu:</w:t>
            </w:r>
          </w:p>
          <w:p w:rsidR="00072F2E" w:rsidRDefault="00072F2E" w:rsidP="00385D55">
            <w:pPr>
              <w:numPr>
                <w:ilvl w:val="2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lastRenderedPageBreak/>
              <w:t xml:space="preserve">Funkcje komórek podmiotu </w:t>
            </w:r>
          </w:p>
          <w:p w:rsidR="00072F2E" w:rsidRPr="00294119" w:rsidRDefault="00072F2E" w:rsidP="00385D55">
            <w:pPr>
              <w:numPr>
                <w:ilvl w:val="2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Wzajemne powiązania pomiędzy komórkami</w:t>
            </w:r>
          </w:p>
        </w:tc>
        <w:tc>
          <w:tcPr>
            <w:tcW w:w="2054" w:type="dxa"/>
            <w:vMerge/>
            <w:vAlign w:val="center"/>
          </w:tcPr>
          <w:p w:rsidR="00072F2E" w:rsidRPr="00294119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072F2E" w:rsidRPr="00294119" w:rsidRDefault="00072F2E" w:rsidP="00385D55">
            <w:pPr>
              <w:pStyle w:val="Tekstpodstawowy2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Przepisy wewnętrzne regulujące funkcjonowanie podmiotu:</w:t>
            </w:r>
          </w:p>
          <w:p w:rsidR="00072F2E" w:rsidRPr="00294119" w:rsidRDefault="00072F2E" w:rsidP="00385D55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pracy podmiotu,</w:t>
            </w:r>
          </w:p>
          <w:p w:rsidR="00072F2E" w:rsidRPr="00294119" w:rsidRDefault="00072F2E" w:rsidP="00385D55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wynagradzania,</w:t>
            </w:r>
          </w:p>
          <w:p w:rsidR="00072F2E" w:rsidRPr="00294119" w:rsidRDefault="00072F2E" w:rsidP="00385D55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dotyczące zachowania tajemnicy związanej z prowadzoną działalnością,</w:t>
            </w:r>
          </w:p>
          <w:p w:rsidR="00072F2E" w:rsidRPr="00294119" w:rsidRDefault="00072F2E" w:rsidP="00385D55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BHP i przeciwpożarowe,</w:t>
            </w:r>
          </w:p>
          <w:p w:rsidR="00072F2E" w:rsidRPr="00294119" w:rsidRDefault="00072F2E" w:rsidP="00385D55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Normy i certyfikaty posiadane przez podmiot,</w:t>
            </w:r>
          </w:p>
          <w:p w:rsidR="00072F2E" w:rsidRPr="00294119" w:rsidRDefault="00072F2E" w:rsidP="00385D55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Zasady obiegu i archiwizacji dokumentów w podmiocie.</w:t>
            </w:r>
          </w:p>
          <w:p w:rsidR="00072F2E" w:rsidRPr="00294119" w:rsidRDefault="00072F2E" w:rsidP="00270C3A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rPr>
          <w:trHeight w:val="435"/>
        </w:trPr>
        <w:tc>
          <w:tcPr>
            <w:tcW w:w="637" w:type="dxa"/>
            <w:vAlign w:val="center"/>
          </w:tcPr>
          <w:p w:rsidR="00072F2E" w:rsidRPr="00294119" w:rsidRDefault="00072F2E" w:rsidP="00270C3A">
            <w:pPr>
              <w:pStyle w:val="Tekstpodstawowy21"/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II.</w:t>
            </w:r>
          </w:p>
        </w:tc>
        <w:tc>
          <w:tcPr>
            <w:tcW w:w="6521" w:type="dxa"/>
            <w:vAlign w:val="center"/>
          </w:tcPr>
          <w:p w:rsidR="00072F2E" w:rsidRPr="00D84BC9" w:rsidRDefault="00072F2E" w:rsidP="00270C3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Cześć szczegółowa związana z daną specjalnością</w:t>
            </w:r>
          </w:p>
        </w:tc>
        <w:tc>
          <w:tcPr>
            <w:tcW w:w="2054" w:type="dxa"/>
            <w:vMerge w:val="restart"/>
            <w:vAlign w:val="center"/>
          </w:tcPr>
          <w:p w:rsidR="00072F2E" w:rsidRPr="00294119" w:rsidRDefault="00072F2E" w:rsidP="00270C3A">
            <w:pPr>
              <w:jc w:val="center"/>
            </w:pPr>
            <w:r>
              <w:rPr>
                <w:b/>
                <w:bCs/>
              </w:rPr>
              <w:t>940 godzin</w:t>
            </w: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072F2E" w:rsidRDefault="00072F2E" w:rsidP="00270C3A">
            <w:pPr>
              <w:jc w:val="both"/>
              <w:rPr>
                <w:b/>
                <w:bCs/>
              </w:rPr>
            </w:pPr>
            <w:r w:rsidRPr="00294119">
              <w:rPr>
                <w:b/>
                <w:bCs/>
              </w:rPr>
              <w:t>Zalecane instytucje</w:t>
            </w:r>
            <w:r>
              <w:rPr>
                <w:b/>
                <w:bCs/>
              </w:rPr>
              <w:t>:</w:t>
            </w:r>
          </w:p>
          <w:p w:rsidR="00072F2E" w:rsidRPr="00AE4CF5" w:rsidRDefault="00072F2E" w:rsidP="00270C3A">
            <w:pPr>
              <w:jc w:val="both"/>
              <w:rPr>
                <w:color w:val="000000"/>
              </w:rPr>
            </w:pPr>
            <w:r>
              <w:t xml:space="preserve">Praktyka powinna odbywać się w podmiotach prowadzących działalność gospodarczą: </w:t>
            </w:r>
            <w:r w:rsidRPr="002F789F">
              <w:rPr>
                <w:color w:val="000000"/>
              </w:rPr>
              <w:t xml:space="preserve">podmioty prowadzące działalność gospodarczą: produkcyjną, handlową, usługową lub inną, w którym istnieje możliwość wyodrębnienia komórek, stanowisk lub innych służb </w:t>
            </w:r>
            <w:r>
              <w:t xml:space="preserve">w kierunku działalności </w:t>
            </w:r>
            <w:r w:rsidR="00CE307E">
              <w:t>produkcyjnej</w:t>
            </w:r>
          </w:p>
        </w:tc>
        <w:tc>
          <w:tcPr>
            <w:tcW w:w="2054" w:type="dxa"/>
            <w:vMerge/>
            <w:vAlign w:val="center"/>
          </w:tcPr>
          <w:p w:rsidR="00072F2E" w:rsidRPr="00294119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21" w:type="dxa"/>
          </w:tcPr>
          <w:p w:rsidR="00072F2E" w:rsidRPr="00294119" w:rsidRDefault="00072F2E" w:rsidP="00270C3A">
            <w:pPr>
              <w:jc w:val="both"/>
            </w:pPr>
            <w:r>
              <w:t>Poznanie struktury organizacyjnej przedsiębiorstwa, z</w:t>
            </w:r>
            <w:r w:rsidRPr="000C4833">
              <w:t>akresu czynności poszczególnych jednostek organizacyjnych</w:t>
            </w:r>
            <w:r>
              <w:t xml:space="preserve"> przedsiębiorstwa</w:t>
            </w:r>
            <w:r w:rsidRPr="000C4833">
              <w:t>,</w:t>
            </w:r>
            <w:r>
              <w:t xml:space="preserve"> poznanie funkcjonujących systemów zarządzania w przedsiębiorstwie w tym </w:t>
            </w:r>
            <w:r w:rsidR="00CE307E">
              <w:t>metody i koncepcje zarządzania produkcją, proces projektowania produktów, organizacja procesów produkcyjnych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072F2E" w:rsidRPr="00294119" w:rsidRDefault="00072F2E" w:rsidP="00270C3A">
            <w:pPr>
              <w:jc w:val="both"/>
            </w:pPr>
            <w:r w:rsidRPr="00294119">
              <w:t xml:space="preserve">Poznanie zakresu </w:t>
            </w:r>
            <w:r>
              <w:t>funkcjonowaniaprzedsiębiorstwa</w:t>
            </w:r>
            <w:r w:rsidRPr="00294119">
              <w:t>, w której realizowana jest praktyka</w:t>
            </w:r>
            <w:r>
              <w:t xml:space="preserve">,strategii przedsiębiorstwa, </w:t>
            </w:r>
            <w:r w:rsidRPr="00294119">
              <w:t xml:space="preserve">zakresu </w:t>
            </w:r>
            <w:r>
              <w:t>realizowanych zadań</w:t>
            </w:r>
            <w:r w:rsidRPr="00294119">
              <w:t xml:space="preserve"> oraz form ich realizacji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</w:tcPr>
          <w:p w:rsidR="00072F2E" w:rsidRPr="00D86738" w:rsidRDefault="00072F2E" w:rsidP="00270C3A">
            <w:pPr>
              <w:jc w:val="both"/>
            </w:pPr>
            <w:r w:rsidRPr="00294119">
              <w:t>Praktyczne zastosowanie przepisów będących podstawą czynności realizowanych przez instytucję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:rsidR="00072F2E" w:rsidRPr="00D86738" w:rsidRDefault="00072F2E" w:rsidP="00270C3A">
            <w:pPr>
              <w:jc w:val="both"/>
            </w:pPr>
            <w:r w:rsidRPr="00294119">
              <w:t xml:space="preserve">Zapoznanie ze specyfiką </w:t>
            </w:r>
            <w:r>
              <w:t>stanowisk wyodrębnionych w przedsiębiorstwie-</w:t>
            </w:r>
            <w:r w:rsidRPr="00294119">
              <w:t xml:space="preserve"> organizacją pracy, stanowiskami, obowiązkami i uprawnieniami, odpowiedzialnością dyscyplinarną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072F2E" w:rsidRPr="00D86738" w:rsidRDefault="00072F2E" w:rsidP="00270C3A">
            <w:pPr>
              <w:tabs>
                <w:tab w:val="left" w:pos="1440"/>
              </w:tabs>
              <w:jc w:val="both"/>
            </w:pPr>
            <w:r w:rsidRPr="00D86738">
              <w:t xml:space="preserve">Zapoznanie się z zasadami funkcjonowania i wykorzystaniem </w:t>
            </w:r>
            <w:r>
              <w:t xml:space="preserve">systemów </w:t>
            </w:r>
            <w:r w:rsidRPr="00D86738">
              <w:t>finansowych w zarządzani</w:t>
            </w:r>
            <w:r>
              <w:t>u</w:t>
            </w:r>
            <w:r w:rsidRPr="00D86738">
              <w:t xml:space="preserve"> firmą, wpływem podejmowanych działań na </w:t>
            </w:r>
            <w:r>
              <w:t>decyzje i działania</w:t>
            </w:r>
            <w:r w:rsidRPr="00D86738">
              <w:t xml:space="preserve"> zarządcze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21" w:type="dxa"/>
          </w:tcPr>
          <w:p w:rsidR="00072F2E" w:rsidRPr="006A138F" w:rsidRDefault="00072F2E" w:rsidP="00270C3A">
            <w:pPr>
              <w:tabs>
                <w:tab w:val="left" w:pos="1440"/>
              </w:tabs>
              <w:jc w:val="both"/>
            </w:pPr>
            <w:r w:rsidRPr="006A138F">
              <w:t>Poznanie zasad współpracy przedsiębiorstwa z innymi jednostkami w kraju i zagranicą.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:rsidR="00072F2E" w:rsidRPr="00294119" w:rsidRDefault="00072F2E" w:rsidP="00270C3A">
            <w:pPr>
              <w:jc w:val="both"/>
            </w:pPr>
            <w:r w:rsidRPr="00294119">
              <w:t xml:space="preserve">Przygotowywanie projektów pism w ramach </w:t>
            </w:r>
            <w:r>
              <w:t>bieżących kontaktów oraz współpracy przedsiębiorstwa z podmiotami zewnętrznymi, wewnętrznymi jednostkami organizacyjnymi podmiotu, w którym</w:t>
            </w:r>
            <w:r w:rsidRPr="00294119">
              <w:t xml:space="preserve"> wykonywana jest praktyka. Przygotowywanie projektów informacji i notatek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</w:tcPr>
          <w:p w:rsidR="00072F2E" w:rsidRPr="00D86738" w:rsidRDefault="00072F2E" w:rsidP="00270C3A">
            <w:pPr>
              <w:jc w:val="both"/>
            </w:pPr>
            <w:r w:rsidRPr="00294119">
              <w:t xml:space="preserve">Poznanie </w:t>
            </w:r>
            <w:r>
              <w:t>zasad związanych z procesem</w:t>
            </w:r>
            <w:r w:rsidRPr="00294119">
              <w:t xml:space="preserve"> podejmowania decyzji,</w:t>
            </w:r>
            <w:r>
              <w:t xml:space="preserve"> w tym decyzji w zakresie działań </w:t>
            </w:r>
            <w:r w:rsidR="00CE307E">
              <w:t>produkcyjnych</w:t>
            </w:r>
            <w:r>
              <w:t xml:space="preserve">, wykorzystaniem nowoczesnych </w:t>
            </w:r>
            <w:r w:rsidRPr="006C6898">
              <w:t>źródeł i środków przekazu informacji</w:t>
            </w:r>
            <w:r w:rsidRPr="00294119">
              <w:t xml:space="preserve"> sporządzania i przechowywania dokumentów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21" w:type="dxa"/>
          </w:tcPr>
          <w:p w:rsidR="00072F2E" w:rsidRPr="000C4833" w:rsidRDefault="00072F2E" w:rsidP="00270C3A">
            <w:pPr>
              <w:tabs>
                <w:tab w:val="left" w:pos="1440"/>
              </w:tabs>
              <w:jc w:val="both"/>
            </w:pPr>
            <w:r w:rsidRPr="000F73FF">
              <w:t xml:space="preserve">Spotkanie z dyrektorem/prezesem nt. sposobów zarządzania </w:t>
            </w:r>
            <w:r w:rsidR="00773A86">
              <w:t>produkcją</w:t>
            </w:r>
            <w:r w:rsidRPr="000F73FF">
              <w:t xml:space="preserve"> w przedsiębiorstwie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6521" w:type="dxa"/>
          </w:tcPr>
          <w:p w:rsidR="00072F2E" w:rsidRPr="006A138F" w:rsidRDefault="00072F2E" w:rsidP="00270C3A">
            <w:pPr>
              <w:jc w:val="both"/>
            </w:pPr>
            <w:r w:rsidRPr="00294119">
              <w:t>Zakończenie praktyk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521" w:type="dxa"/>
          </w:tcPr>
          <w:p w:rsidR="00072F2E" w:rsidRPr="00294119" w:rsidRDefault="00072F2E" w:rsidP="00270C3A">
            <w:pPr>
              <w:jc w:val="both"/>
            </w:pPr>
            <w:r>
              <w:t>Praktyka open-</w:t>
            </w:r>
            <w:proofErr w:type="spellStart"/>
            <w:r>
              <w:t>space</w:t>
            </w:r>
            <w:proofErr w:type="spellEnd"/>
          </w:p>
        </w:tc>
        <w:tc>
          <w:tcPr>
            <w:tcW w:w="2054" w:type="dxa"/>
            <w:vMerge w:val="restart"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  <w:p w:rsidR="00072F2E" w:rsidRDefault="00072F2E" w:rsidP="0027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godzin</w:t>
            </w:r>
          </w:p>
        </w:tc>
      </w:tr>
      <w:tr w:rsidR="00072F2E" w:rsidRPr="00294119" w:rsidTr="00270C3A">
        <w:tc>
          <w:tcPr>
            <w:tcW w:w="637" w:type="dxa"/>
          </w:tcPr>
          <w:p w:rsidR="00072F2E" w:rsidRDefault="00072F2E" w:rsidP="00270C3A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072F2E" w:rsidRDefault="00072F2E" w:rsidP="00270C3A">
            <w:pPr>
              <w:jc w:val="both"/>
            </w:pPr>
            <w:r>
              <w:t>Warsztaty zawodowe prowadzone przez praktyków w ramach open-</w:t>
            </w:r>
            <w:proofErr w:type="spellStart"/>
            <w:r>
              <w:t>space</w:t>
            </w:r>
            <w:proofErr w:type="spellEnd"/>
            <w:r>
              <w:t xml:space="preserve"> – symulowanego środowiska pracy.</w:t>
            </w:r>
          </w:p>
          <w:p w:rsidR="00072F2E" w:rsidRDefault="00072F2E" w:rsidP="00270C3A">
            <w:pPr>
              <w:jc w:val="both"/>
            </w:pPr>
            <w:r>
              <w:t>Zajęcia realizowane w PUZ we Włocławku lub u pracodawców (wizyty studyjne w przedsiębiorstwach)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</w:tbl>
    <w:p w:rsidR="00072F2E" w:rsidRDefault="00072F2E" w:rsidP="00072F2E">
      <w:pPr>
        <w:jc w:val="both"/>
        <w:rPr>
          <w:b/>
          <w:bCs/>
          <w:color w:val="000000"/>
          <w:sz w:val="28"/>
          <w:szCs w:val="28"/>
        </w:rPr>
      </w:pPr>
    </w:p>
    <w:p w:rsidR="00072F2E" w:rsidRPr="00294119" w:rsidRDefault="00072F2E" w:rsidP="00072F2E">
      <w:pPr>
        <w:jc w:val="both"/>
        <w:rPr>
          <w:b/>
          <w:bCs/>
          <w:color w:val="000000"/>
          <w:sz w:val="28"/>
          <w:szCs w:val="28"/>
        </w:rPr>
      </w:pPr>
      <w:r w:rsidRPr="00294119">
        <w:rPr>
          <w:b/>
          <w:bCs/>
          <w:color w:val="000000"/>
          <w:sz w:val="28"/>
          <w:szCs w:val="28"/>
        </w:rPr>
        <w:t>IV Forma zaliczenia studenckiej praktyki zawodowej</w:t>
      </w:r>
    </w:p>
    <w:p w:rsidR="00D31D6E" w:rsidRDefault="00D31D6E" w:rsidP="00D31D6E">
      <w:pPr>
        <w:jc w:val="both"/>
        <w:rPr>
          <w:color w:val="000000"/>
        </w:rPr>
      </w:pPr>
      <w:r w:rsidRPr="00294119">
        <w:rPr>
          <w:color w:val="000000"/>
        </w:rPr>
        <w:t>Przebieg praktyk jest udokumentowany w postaci konspektów</w:t>
      </w:r>
      <w:r>
        <w:rPr>
          <w:color w:val="000000"/>
        </w:rPr>
        <w:t xml:space="preserve">/notatek w „Dzienniku Praktyki Zawodowej” (Załącznik nr 3) oraz </w:t>
      </w:r>
      <w:r w:rsidRPr="00CE5DC1">
        <w:t>„Opinii o</w:t>
      </w:r>
      <w:r>
        <w:t> </w:t>
      </w:r>
      <w:r w:rsidRPr="00CE5DC1">
        <w:t xml:space="preserve">praktyce zawodowej </w:t>
      </w:r>
      <w:r>
        <w:t>zrealizowanej</w:t>
      </w:r>
      <w:r w:rsidRPr="00CE5DC1">
        <w:t xml:space="preserve"> przez studenta Państwowej </w:t>
      </w:r>
      <w:r>
        <w:t>Uczelni Zawodowej</w:t>
      </w:r>
      <w:r w:rsidRPr="00CE5DC1">
        <w:t xml:space="preserve"> we Włocła</w:t>
      </w:r>
      <w:r>
        <w:t>wku” (Załącznik nr 7) -</w:t>
      </w:r>
      <w:r>
        <w:rPr>
          <w:color w:val="000000"/>
        </w:rPr>
        <w:t xml:space="preserve"> (oba dokumenty są dostępne na stronie </w:t>
      </w:r>
      <w:r w:rsidRPr="00294119">
        <w:rPr>
          <w:color w:val="000000"/>
        </w:rPr>
        <w:t xml:space="preserve">internetowej </w:t>
      </w:r>
      <w:r>
        <w:rPr>
          <w:color w:val="000000"/>
        </w:rPr>
        <w:t xml:space="preserve">Uczelni </w:t>
      </w:r>
      <w:hyperlink r:id="rId6" w:history="1">
        <w:r w:rsidRPr="0009730A">
          <w:rPr>
            <w:rStyle w:val="Hipercze"/>
          </w:rPr>
          <w:t>www.puz.wloclawek.pl</w:t>
        </w:r>
      </w:hyperlink>
      <w:r>
        <w:rPr>
          <w:color w:val="000000"/>
        </w:rPr>
        <w:t xml:space="preserve"> w zakładce "</w:t>
      </w:r>
      <w:r w:rsidRPr="00294119">
        <w:rPr>
          <w:color w:val="000000"/>
        </w:rPr>
        <w:t>Praktyki zawodowe</w:t>
      </w:r>
      <w:r>
        <w:rPr>
          <w:color w:val="000000"/>
        </w:rPr>
        <w:t>”</w:t>
      </w:r>
      <w:r w:rsidRPr="00294119">
        <w:rPr>
          <w:color w:val="000000"/>
        </w:rPr>
        <w:t>), potwierdzonych przez zakład pracy, w którym będzie odbywała się studencka praktyk</w:t>
      </w:r>
      <w:r>
        <w:rPr>
          <w:color w:val="000000"/>
        </w:rPr>
        <w:t xml:space="preserve">a zawodowa. </w:t>
      </w:r>
    </w:p>
    <w:p w:rsidR="00D31D6E" w:rsidRDefault="00D31D6E" w:rsidP="00D31D6E">
      <w:pPr>
        <w:jc w:val="both"/>
        <w:rPr>
          <w:color w:val="000000"/>
        </w:rPr>
      </w:pPr>
      <w:r>
        <w:rPr>
          <w:color w:val="000000"/>
        </w:rPr>
        <w:t xml:space="preserve">Opiekun studenckiej </w:t>
      </w:r>
      <w:r w:rsidRPr="00294119">
        <w:rPr>
          <w:color w:val="000000"/>
        </w:rPr>
        <w:t xml:space="preserve">praktyki zawodowej w wybranym zakładzie pracy </w:t>
      </w:r>
      <w:r>
        <w:rPr>
          <w:color w:val="000000"/>
        </w:rPr>
        <w:t>wystawia</w:t>
      </w:r>
      <w:r w:rsidRPr="00294119">
        <w:rPr>
          <w:color w:val="000000"/>
        </w:rPr>
        <w:t xml:space="preserve"> opinię o przebiegu </w:t>
      </w:r>
      <w:r>
        <w:rPr>
          <w:color w:val="000000"/>
        </w:rPr>
        <w:t>praktyki zawodowej, ze</w:t>
      </w:r>
      <w:r w:rsidRPr="00294119">
        <w:rPr>
          <w:color w:val="000000"/>
        </w:rPr>
        <w:t xml:space="preserve"> zwróceniem szczególnej uwagi na p</w:t>
      </w:r>
      <w:r>
        <w:rPr>
          <w:color w:val="000000"/>
        </w:rPr>
        <w:t>redyspozycje zawodowe studenta,</w:t>
      </w:r>
      <w:r w:rsidRPr="00294119">
        <w:rPr>
          <w:color w:val="000000"/>
        </w:rPr>
        <w:t xml:space="preserve"> umiejętność wykorzysta</w:t>
      </w:r>
      <w:r>
        <w:rPr>
          <w:color w:val="000000"/>
        </w:rPr>
        <w:t>nia zdobytej wiedzy w praktyce i realizację założonych efektów uczenia się.</w:t>
      </w:r>
      <w:r w:rsidRPr="00294119">
        <w:rPr>
          <w:color w:val="000000"/>
        </w:rPr>
        <w:t xml:space="preserve"> </w:t>
      </w:r>
    </w:p>
    <w:p w:rsidR="00D31D6E" w:rsidRPr="003D2095" w:rsidRDefault="00D31D6E" w:rsidP="00D31D6E">
      <w:pPr>
        <w:jc w:val="both"/>
      </w:pPr>
      <w:r w:rsidRPr="00294119">
        <w:rPr>
          <w:color w:val="000000"/>
        </w:rPr>
        <w:t>Nauczyciel akademicki będący opiekunem studenckich praktyk zawodowych w P</w:t>
      </w:r>
      <w:r>
        <w:rPr>
          <w:color w:val="000000"/>
        </w:rPr>
        <w:t xml:space="preserve">UZ </w:t>
      </w:r>
      <w:r w:rsidRPr="00294119">
        <w:rPr>
          <w:color w:val="000000"/>
        </w:rPr>
        <w:t>we Włocławku, po zakończeniu praktyk</w:t>
      </w:r>
      <w:r>
        <w:rPr>
          <w:color w:val="000000"/>
        </w:rPr>
        <w:t xml:space="preserve">i w wyznaczonym terminie dokonuje oceny praktyki zawodowej </w:t>
      </w:r>
      <w:r w:rsidRPr="00294119">
        <w:rPr>
          <w:color w:val="000000"/>
        </w:rPr>
        <w:t xml:space="preserve">potwierdzonej wpisem do </w:t>
      </w:r>
      <w:r>
        <w:rPr>
          <w:color w:val="000000"/>
        </w:rPr>
        <w:t>protokołu w Wirtualnej Uczelni (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nzal</w:t>
      </w:r>
      <w:proofErr w:type="spellEnd"/>
      <w:r>
        <w:rPr>
          <w:color w:val="000000"/>
        </w:rPr>
        <w:t xml:space="preserve">), </w:t>
      </w:r>
      <w:r w:rsidRPr="00790F42">
        <w:rPr>
          <w:color w:val="000000"/>
        </w:rPr>
        <w:t>po wcześniejszej weryfikacji efektów uczenia się</w:t>
      </w:r>
      <w:r w:rsidRPr="00294119">
        <w:rPr>
          <w:color w:val="000000"/>
        </w:rPr>
        <w:t xml:space="preserve"> </w:t>
      </w:r>
      <w:r>
        <w:rPr>
          <w:color w:val="000000"/>
        </w:rPr>
        <w:t xml:space="preserve">uwzględniając </w:t>
      </w:r>
      <w:r w:rsidRPr="00790F42">
        <w:rPr>
          <w:color w:val="000000"/>
        </w:rPr>
        <w:t xml:space="preserve">przy tym opinię zakładowego opiekuna praktyki (załącznik nr 7 do Regulaminu) oraz dokumentację praktyki prowadzoną przez studenta (załączniki nr 3 do Regulaminu). W uzasadnionych przypadkach weryfikacji efektów uczenia się uczelniany opiekun praktyki dokonuje w porozumieniu z zakładowym opiekunem praktyki. </w:t>
      </w:r>
    </w:p>
    <w:p w:rsidR="00D31D6E" w:rsidRPr="00204926" w:rsidRDefault="00D31D6E" w:rsidP="00D31D6E">
      <w:pPr>
        <w:jc w:val="both"/>
        <w:rPr>
          <w:color w:val="000000"/>
        </w:rPr>
      </w:pPr>
      <w:r w:rsidRPr="004771CB">
        <w:rPr>
          <w:color w:val="000000"/>
        </w:rPr>
        <w:t>Zaliczenie praktyki open-</w:t>
      </w:r>
      <w:proofErr w:type="spellStart"/>
      <w:r w:rsidRPr="004771CB">
        <w:rPr>
          <w:color w:val="000000"/>
        </w:rPr>
        <w:t>space</w:t>
      </w:r>
      <w:proofErr w:type="spellEnd"/>
      <w:r w:rsidRPr="004771CB">
        <w:rPr>
          <w:color w:val="000000"/>
        </w:rPr>
        <w:t xml:space="preserve"> – zalicza praktyk prowadzący wraz z </w:t>
      </w:r>
      <w:r>
        <w:rPr>
          <w:color w:val="000000"/>
        </w:rPr>
        <w:t xml:space="preserve">uczelnianym </w:t>
      </w:r>
      <w:r w:rsidRPr="004771CB">
        <w:rPr>
          <w:color w:val="000000"/>
        </w:rPr>
        <w:t>opiekunem praktyk.</w:t>
      </w:r>
    </w:p>
    <w:p w:rsidR="00A5126A" w:rsidRPr="00204926" w:rsidRDefault="00A5126A" w:rsidP="00A5126A">
      <w:pPr>
        <w:jc w:val="both"/>
        <w:rPr>
          <w:color w:val="000000"/>
        </w:rPr>
      </w:pPr>
    </w:p>
    <w:p w:rsidR="00072F2E" w:rsidRPr="00204926" w:rsidRDefault="00072F2E" w:rsidP="00A5126A">
      <w:pPr>
        <w:jc w:val="both"/>
        <w:rPr>
          <w:color w:val="000000"/>
        </w:rPr>
      </w:pPr>
      <w:r w:rsidRPr="004771CB">
        <w:rPr>
          <w:color w:val="000000"/>
        </w:rPr>
        <w:t>.</w:t>
      </w: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0D584B" w:rsidRDefault="000D584B" w:rsidP="007B25EE">
      <w:pPr>
        <w:jc w:val="center"/>
        <w:rPr>
          <w:b/>
          <w:bCs/>
          <w:color w:val="000000"/>
          <w:sz w:val="28"/>
          <w:szCs w:val="28"/>
        </w:rPr>
      </w:pPr>
    </w:p>
    <w:p w:rsidR="000D584B" w:rsidRDefault="000D584B" w:rsidP="007B25EE">
      <w:pPr>
        <w:jc w:val="center"/>
        <w:rPr>
          <w:b/>
          <w:bCs/>
          <w:color w:val="000000"/>
          <w:sz w:val="28"/>
          <w:szCs w:val="28"/>
        </w:rPr>
      </w:pPr>
    </w:p>
    <w:p w:rsidR="000D584B" w:rsidRDefault="000D584B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p w:rsidR="00773A86" w:rsidRDefault="00773A86" w:rsidP="00185051">
      <w:pPr>
        <w:rPr>
          <w:b/>
          <w:bCs/>
          <w:color w:val="000000"/>
          <w:sz w:val="28"/>
          <w:szCs w:val="28"/>
        </w:rPr>
      </w:pPr>
    </w:p>
    <w:p w:rsidR="00773A86" w:rsidRDefault="00773A86" w:rsidP="00072F2E">
      <w:pPr>
        <w:jc w:val="center"/>
        <w:rPr>
          <w:b/>
          <w:bCs/>
          <w:color w:val="000000"/>
          <w:sz w:val="28"/>
          <w:szCs w:val="28"/>
        </w:rPr>
      </w:pPr>
    </w:p>
    <w:p w:rsidR="00072F2E" w:rsidRDefault="00072F2E" w:rsidP="00072F2E">
      <w:pPr>
        <w:jc w:val="center"/>
        <w:rPr>
          <w:b/>
          <w:bCs/>
          <w:color w:val="000000"/>
          <w:sz w:val="28"/>
          <w:szCs w:val="28"/>
        </w:rPr>
      </w:pPr>
      <w:r w:rsidRPr="00D84BC9">
        <w:rPr>
          <w:b/>
          <w:bCs/>
          <w:color w:val="000000"/>
          <w:sz w:val="28"/>
          <w:szCs w:val="28"/>
        </w:rPr>
        <w:t>Program studenckich praktyk zawodowych dla kierunku</w:t>
      </w:r>
    </w:p>
    <w:p w:rsidR="00072F2E" w:rsidRPr="00D84BC9" w:rsidRDefault="00072F2E" w:rsidP="00072F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Inżynieria Zarządzania</w:t>
      </w:r>
      <w:r w:rsidRPr="00D84BC9">
        <w:rPr>
          <w:b/>
          <w:bCs/>
          <w:color w:val="000000"/>
          <w:sz w:val="28"/>
          <w:szCs w:val="28"/>
        </w:rPr>
        <w:t xml:space="preserve"> studia s</w:t>
      </w:r>
      <w:r w:rsidR="00EF2033">
        <w:rPr>
          <w:b/>
          <w:bCs/>
          <w:color w:val="000000"/>
          <w:sz w:val="28"/>
          <w:szCs w:val="28"/>
        </w:rPr>
        <w:t>tacjonarne 202</w:t>
      </w:r>
      <w:r w:rsidR="00185051">
        <w:rPr>
          <w:b/>
          <w:bCs/>
          <w:color w:val="000000"/>
          <w:sz w:val="28"/>
          <w:szCs w:val="28"/>
        </w:rPr>
        <w:t>1</w:t>
      </w:r>
      <w:r w:rsidR="00EF2033">
        <w:rPr>
          <w:b/>
          <w:bCs/>
          <w:color w:val="000000"/>
          <w:sz w:val="28"/>
          <w:szCs w:val="28"/>
        </w:rPr>
        <w:t>/202</w:t>
      </w:r>
      <w:r w:rsidR="00185051">
        <w:rPr>
          <w:b/>
          <w:bCs/>
          <w:color w:val="000000"/>
          <w:sz w:val="28"/>
          <w:szCs w:val="28"/>
        </w:rPr>
        <w:t>2</w:t>
      </w:r>
    </w:p>
    <w:p w:rsidR="00072F2E" w:rsidRPr="00D84BC9" w:rsidRDefault="00072F2E" w:rsidP="00072F2E">
      <w:pPr>
        <w:pStyle w:val="Nagwek2"/>
        <w:jc w:val="center"/>
        <w:rPr>
          <w:sz w:val="28"/>
          <w:szCs w:val="28"/>
        </w:rPr>
      </w:pPr>
      <w:r w:rsidRPr="00D84BC9">
        <w:rPr>
          <w:sz w:val="28"/>
          <w:szCs w:val="28"/>
        </w:rPr>
        <w:t xml:space="preserve">Specjalność: </w:t>
      </w:r>
      <w:r>
        <w:rPr>
          <w:sz w:val="28"/>
          <w:szCs w:val="28"/>
        </w:rPr>
        <w:t>Inżynieria jakości</w:t>
      </w:r>
    </w:p>
    <w:p w:rsidR="00072F2E" w:rsidRPr="00D84BC9" w:rsidRDefault="00072F2E" w:rsidP="00072F2E">
      <w:pPr>
        <w:jc w:val="center"/>
        <w:rPr>
          <w:b/>
          <w:bCs/>
          <w:color w:val="000000"/>
          <w:sz w:val="28"/>
          <w:szCs w:val="28"/>
        </w:rPr>
      </w:pPr>
    </w:p>
    <w:p w:rsidR="00072F2E" w:rsidRPr="00294119" w:rsidRDefault="00072F2E" w:rsidP="00072F2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Cele</w:t>
      </w:r>
      <w:r w:rsidRPr="00294119">
        <w:rPr>
          <w:b/>
          <w:bCs/>
          <w:color w:val="000000"/>
          <w:sz w:val="28"/>
          <w:szCs w:val="28"/>
        </w:rPr>
        <w:t xml:space="preserve"> studenckiej praktyki zawodowej</w:t>
      </w:r>
    </w:p>
    <w:p w:rsidR="00072F2E" w:rsidRPr="00294119" w:rsidRDefault="00072F2E" w:rsidP="00072F2E">
      <w:pPr>
        <w:jc w:val="both"/>
        <w:rPr>
          <w:color w:val="000000"/>
        </w:rPr>
      </w:pPr>
    </w:p>
    <w:p w:rsidR="00072F2E" w:rsidRDefault="00072F2E" w:rsidP="00072F2E">
      <w:pPr>
        <w:ind w:firstLine="708"/>
        <w:jc w:val="both"/>
        <w:rPr>
          <w:color w:val="000000"/>
        </w:rPr>
      </w:pPr>
      <w:r>
        <w:rPr>
          <w:color w:val="000000"/>
        </w:rPr>
        <w:t>Celem</w:t>
      </w:r>
      <w:r w:rsidRPr="00294119">
        <w:rPr>
          <w:color w:val="000000"/>
        </w:rPr>
        <w:t xml:space="preserve"> studenckiej praktyki zawodowej jest  wprowadzenie do praktycznego wykonywania zawodu, kształcenie umiejętności zastosowania wiedzy teoretycznej zdobytej w toku studiów w praktyce, zdobywanie doświadczenia w samodzielnym i zespołowymwykonywaniu obowiązków zawodowych, </w:t>
      </w:r>
      <w:r>
        <w:rPr>
          <w:color w:val="000000"/>
        </w:rPr>
        <w:t xml:space="preserve">kształcenie </w:t>
      </w:r>
      <w:r w:rsidRPr="002F789F">
        <w:rPr>
          <w:color w:val="000000"/>
        </w:rPr>
        <w:t>umiejętności rozwiązywania problemów praktycznych</w:t>
      </w:r>
      <w:r>
        <w:rPr>
          <w:color w:val="000000"/>
        </w:rPr>
        <w:t xml:space="preserve">, </w:t>
      </w:r>
      <w:r w:rsidRPr="00294119">
        <w:rPr>
          <w:color w:val="000000"/>
        </w:rPr>
        <w:t xml:space="preserve">poznanie organizacji pracy odpowiadającej współczesnym </w:t>
      </w:r>
      <w:r>
        <w:rPr>
          <w:color w:val="000000"/>
        </w:rPr>
        <w:t xml:space="preserve">przedsiębiorstwom </w:t>
      </w:r>
      <w:r w:rsidRPr="002F789F">
        <w:rPr>
          <w:color w:val="000000"/>
        </w:rPr>
        <w:t>(podmioty prowadzące działalność gospodarczą: produkcyjną, handlową, usługową lub inną, w którym istnieje możliwość wyodrębnienia komórek, stanowisk lub innych służb specyficznych dla specjalności</w:t>
      </w:r>
      <w:r>
        <w:rPr>
          <w:color w:val="000000"/>
        </w:rPr>
        <w:t xml:space="preserve"> Inżynieria jakości)</w:t>
      </w:r>
      <w:r w:rsidRPr="00294119">
        <w:rPr>
          <w:color w:val="000000"/>
        </w:rPr>
        <w:t>, kształcenie wysokiej kultury zawodowej.</w:t>
      </w:r>
    </w:p>
    <w:p w:rsidR="00072F2E" w:rsidRPr="00072F2E" w:rsidRDefault="00072F2E" w:rsidP="00072F2E">
      <w:pPr>
        <w:ind w:firstLine="708"/>
        <w:jc w:val="both"/>
      </w:pPr>
      <w:r w:rsidRPr="00072F2E">
        <w:t>Celem jest wykształcenie u studentów umiejętności rozwiązywania problemów praktycznych</w:t>
      </w:r>
      <w:r>
        <w:t>.</w:t>
      </w:r>
    </w:p>
    <w:p w:rsidR="00072F2E" w:rsidRPr="00072F2E" w:rsidRDefault="00072F2E" w:rsidP="00072F2E">
      <w:pPr>
        <w:ind w:firstLine="708"/>
        <w:jc w:val="both"/>
        <w:rPr>
          <w:color w:val="000000"/>
        </w:rPr>
      </w:pPr>
      <w:r w:rsidRPr="00072F2E">
        <w:t>Ponadto – w ramach praktyk open-</w:t>
      </w:r>
      <w:proofErr w:type="spellStart"/>
      <w:r w:rsidRPr="00072F2E">
        <w:t>space</w:t>
      </w:r>
      <w:proofErr w:type="spellEnd"/>
      <w:r w:rsidRPr="00072F2E">
        <w:t xml:space="preserve"> – studenci będą mieli możliwość uczestniczenia w zajęciach symulujących środowisko pracy, z udziałem przedstawicieli przedsiębiorców z różnych branż</w:t>
      </w:r>
      <w:r>
        <w:t>.</w:t>
      </w:r>
    </w:p>
    <w:p w:rsidR="00072F2E" w:rsidRPr="00294119" w:rsidRDefault="00072F2E" w:rsidP="00072F2E">
      <w:pPr>
        <w:jc w:val="both"/>
        <w:rPr>
          <w:color w:val="000000"/>
        </w:rPr>
      </w:pPr>
      <w:r w:rsidRPr="00294119">
        <w:rPr>
          <w:color w:val="000000"/>
        </w:rPr>
        <w:t> </w:t>
      </w:r>
    </w:p>
    <w:p w:rsidR="00072F2E" w:rsidRPr="00294119" w:rsidRDefault="00072F2E" w:rsidP="00072F2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294119">
        <w:rPr>
          <w:b/>
          <w:bCs/>
          <w:color w:val="000000"/>
          <w:sz w:val="28"/>
          <w:szCs w:val="28"/>
        </w:rPr>
        <w:t xml:space="preserve"> Efekty </w:t>
      </w:r>
      <w:r w:rsidR="00592CC0">
        <w:rPr>
          <w:b/>
          <w:bCs/>
          <w:color w:val="000000"/>
          <w:sz w:val="28"/>
          <w:szCs w:val="28"/>
        </w:rPr>
        <w:t>uczenia się</w:t>
      </w:r>
      <w:r w:rsidRPr="00294119">
        <w:rPr>
          <w:color w:val="000000"/>
          <w:sz w:val="28"/>
          <w:szCs w:val="28"/>
        </w:rPr>
        <w:t> </w:t>
      </w:r>
    </w:p>
    <w:p w:rsidR="00072F2E" w:rsidRPr="006B7D3A" w:rsidRDefault="00072F2E" w:rsidP="00072F2E">
      <w:pPr>
        <w:widowControl w:val="0"/>
        <w:rPr>
          <w:b/>
          <w:bCs/>
          <w:snapToGrid w:val="0"/>
        </w:rPr>
      </w:pPr>
    </w:p>
    <w:p w:rsidR="00E92BBA" w:rsidRPr="00E92BBA" w:rsidRDefault="00E92BBA" w:rsidP="00E92BBA">
      <w:pPr>
        <w:widowControl w:val="0"/>
        <w:rPr>
          <w:b/>
          <w:bCs/>
          <w:snapToGrid w:val="0"/>
        </w:rPr>
      </w:pPr>
      <w:r w:rsidRPr="00E92BBA">
        <w:rPr>
          <w:b/>
          <w:bCs/>
          <w:snapToGrid w:val="0"/>
        </w:rPr>
        <w:t>Umiejętności:</w:t>
      </w:r>
    </w:p>
    <w:p w:rsidR="00E92BBA" w:rsidRPr="00E92BBA" w:rsidRDefault="00E92BBA" w:rsidP="00E92BBA">
      <w:pPr>
        <w:numPr>
          <w:ilvl w:val="0"/>
          <w:numId w:val="5"/>
        </w:numPr>
        <w:rPr>
          <w:iCs/>
        </w:rPr>
      </w:pPr>
      <w:r w:rsidRPr="00E92BBA">
        <w:rPr>
          <w:iCs/>
        </w:rPr>
        <w:t>potrafi wykorzystać zdobytą wiedzę i umiejętności nabyte podczas praktyki zawodowej (K_U08), (K_U07)</w:t>
      </w:r>
    </w:p>
    <w:p w:rsidR="00E92BBA" w:rsidRPr="00E92BBA" w:rsidRDefault="00E92BBA" w:rsidP="00E92BBA">
      <w:pPr>
        <w:numPr>
          <w:ilvl w:val="0"/>
          <w:numId w:val="5"/>
        </w:numPr>
        <w:jc w:val="both"/>
      </w:pPr>
      <w:r w:rsidRPr="00E92BBA">
        <w:rPr>
          <w:iCs/>
        </w:rPr>
        <w:t>ma doświadczenie w rozwiązywaniu praktycznych zadań związanych z utrzymaniem obiektów, systemów oraz wykorzystaniem materiałów i narzędzi i stosowaniem technologii typowych dla inżynierii zarządzania zdobytych w środowisku zajmującym się zawodowo działalnością inżynierską (K_U08)</w:t>
      </w:r>
    </w:p>
    <w:p w:rsidR="00E92BBA" w:rsidRPr="00E92BBA" w:rsidRDefault="00E92BBA" w:rsidP="00E92BBA">
      <w:pPr>
        <w:jc w:val="both"/>
        <w:rPr>
          <w:b/>
          <w:bCs/>
        </w:rPr>
      </w:pPr>
    </w:p>
    <w:p w:rsidR="00E92BBA" w:rsidRPr="00E92BBA" w:rsidRDefault="00E92BBA" w:rsidP="00E92BBA">
      <w:pPr>
        <w:jc w:val="both"/>
        <w:rPr>
          <w:b/>
          <w:bCs/>
        </w:rPr>
      </w:pPr>
      <w:r w:rsidRPr="00E92BBA">
        <w:rPr>
          <w:b/>
          <w:bCs/>
        </w:rPr>
        <w:t>Kompetencje społeczne:</w:t>
      </w:r>
    </w:p>
    <w:p w:rsidR="00E92BBA" w:rsidRPr="00E92BBA" w:rsidRDefault="00185051" w:rsidP="00E92BBA">
      <w:pPr>
        <w:numPr>
          <w:ilvl w:val="0"/>
          <w:numId w:val="6"/>
        </w:numPr>
        <w:jc w:val="both"/>
      </w:pPr>
      <w:r w:rsidRPr="006D6A8D">
        <w:rPr>
          <w:iCs/>
        </w:rPr>
        <w:t>umie uczestniczyć w przygotowaniu projektów i potrafi przewidywać wielowymiarowe skutki swojej działalności</w:t>
      </w:r>
      <w:r w:rsidR="00E92BBA" w:rsidRPr="00E92BBA">
        <w:rPr>
          <w:iCs/>
        </w:rPr>
        <w:t xml:space="preserve"> (K_K06)</w:t>
      </w:r>
    </w:p>
    <w:p w:rsidR="00072F2E" w:rsidRDefault="00072F2E" w:rsidP="00072F2E">
      <w:pPr>
        <w:jc w:val="both"/>
        <w:rPr>
          <w:b/>
          <w:bCs/>
          <w:color w:val="000000"/>
        </w:rPr>
      </w:pPr>
    </w:p>
    <w:p w:rsidR="00072F2E" w:rsidRPr="00294119" w:rsidRDefault="00072F2E" w:rsidP="00072F2E">
      <w:pPr>
        <w:jc w:val="both"/>
        <w:rPr>
          <w:b/>
          <w:bCs/>
          <w:color w:val="000000"/>
        </w:rPr>
      </w:pPr>
      <w:r w:rsidRPr="00294119">
        <w:rPr>
          <w:b/>
          <w:bCs/>
          <w:color w:val="000000"/>
        </w:rPr>
        <w:t>III Program praktyki zawodowej </w:t>
      </w:r>
      <w:r w:rsidRPr="004771CB">
        <w:rPr>
          <w:b/>
          <w:bCs/>
          <w:color w:val="000000"/>
        </w:rPr>
        <w:t>(godziny realizowane w ramach praktyk, liczone są jak godziny dydaktyczne – 45 min.)</w:t>
      </w:r>
    </w:p>
    <w:p w:rsidR="00072F2E" w:rsidRDefault="00072F2E" w:rsidP="00072F2E">
      <w:pPr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072F2E" w:rsidRPr="00294119" w:rsidTr="00270C3A">
        <w:tc>
          <w:tcPr>
            <w:tcW w:w="637" w:type="dxa"/>
            <w:shd w:val="clear" w:color="auto" w:fill="C0C0C0"/>
          </w:tcPr>
          <w:p w:rsidR="00072F2E" w:rsidRPr="00294119" w:rsidRDefault="00072F2E" w:rsidP="00270C3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:rsidR="00072F2E" w:rsidRPr="00294119" w:rsidRDefault="00072F2E" w:rsidP="00270C3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:rsidR="00072F2E" w:rsidRPr="00294119" w:rsidRDefault="00072F2E" w:rsidP="00270C3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wymiar</w:t>
            </w:r>
          </w:p>
        </w:tc>
      </w:tr>
      <w:tr w:rsidR="00072F2E" w:rsidRPr="00294119" w:rsidTr="00270C3A">
        <w:trPr>
          <w:trHeight w:val="484"/>
        </w:trPr>
        <w:tc>
          <w:tcPr>
            <w:tcW w:w="637" w:type="dxa"/>
            <w:shd w:val="clear" w:color="auto" w:fill="FFFFFF"/>
            <w:vAlign w:val="center"/>
          </w:tcPr>
          <w:p w:rsidR="00072F2E" w:rsidRPr="00294119" w:rsidRDefault="00072F2E" w:rsidP="00270C3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072F2E" w:rsidRPr="00294119" w:rsidRDefault="00072F2E" w:rsidP="00270C3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 xml:space="preserve">Cześć ogólna </w:t>
            </w:r>
            <w:r w:rsidRPr="00294119">
              <w:rPr>
                <w:b/>
                <w:bCs/>
                <w:i/>
                <w:iCs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FFFFF"/>
            <w:vAlign w:val="center"/>
          </w:tcPr>
          <w:p w:rsidR="00072F2E" w:rsidRPr="00294119" w:rsidRDefault="00072F2E" w:rsidP="00270C3A">
            <w:pPr>
              <w:jc w:val="center"/>
            </w:pPr>
            <w:r>
              <w:rPr>
                <w:b/>
                <w:bCs/>
              </w:rPr>
              <w:t>20 godzin</w:t>
            </w: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jc w:val="right"/>
              <w:rPr>
                <w:b/>
                <w:bCs/>
              </w:rPr>
            </w:pPr>
          </w:p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072F2E" w:rsidRPr="00294119" w:rsidRDefault="00072F2E" w:rsidP="00270C3A">
            <w:pPr>
              <w:pStyle w:val="Tekstpodstawowy21"/>
              <w:rPr>
                <w:sz w:val="24"/>
                <w:szCs w:val="24"/>
              </w:rPr>
            </w:pPr>
          </w:p>
          <w:p w:rsidR="00072F2E" w:rsidRPr="00294119" w:rsidRDefault="00072F2E" w:rsidP="00385D55">
            <w:pPr>
              <w:pStyle w:val="Tekstpodstawowy2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Informacja ogólna o podmiocie:</w:t>
            </w:r>
          </w:p>
          <w:p w:rsidR="00072F2E" w:rsidRPr="00294119" w:rsidRDefault="00072F2E" w:rsidP="00385D55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</w:t>
            </w:r>
            <w:r w:rsidRPr="00294119">
              <w:t>rofil działalności podmiotu,</w:t>
            </w:r>
          </w:p>
          <w:p w:rsidR="00072F2E" w:rsidRPr="00294119" w:rsidRDefault="00072F2E" w:rsidP="00385D55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Informacje o formie prawnej podmiotu,</w:t>
            </w:r>
          </w:p>
          <w:p w:rsidR="00072F2E" w:rsidRPr="00294119" w:rsidRDefault="00072F2E" w:rsidP="00385D55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Branża, sektor w którym funkcjonuje podmiot,</w:t>
            </w:r>
          </w:p>
          <w:p w:rsidR="00072F2E" w:rsidRPr="00294119" w:rsidRDefault="00072F2E" w:rsidP="00385D55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 xml:space="preserve">Cele działalności podmiotu, </w:t>
            </w:r>
          </w:p>
          <w:p w:rsidR="00072F2E" w:rsidRPr="00294119" w:rsidRDefault="00072F2E" w:rsidP="00385D55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Struktura organizacyjna podmiotu:</w:t>
            </w:r>
          </w:p>
          <w:p w:rsidR="00072F2E" w:rsidRDefault="00072F2E" w:rsidP="00385D55">
            <w:pPr>
              <w:numPr>
                <w:ilvl w:val="2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lastRenderedPageBreak/>
              <w:t xml:space="preserve">Funkcje komórek podmiotu </w:t>
            </w:r>
          </w:p>
          <w:p w:rsidR="00072F2E" w:rsidRPr="00294119" w:rsidRDefault="00072F2E" w:rsidP="00385D55">
            <w:pPr>
              <w:numPr>
                <w:ilvl w:val="2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Wzajemne powiązania pomiędzy komórkami</w:t>
            </w:r>
          </w:p>
        </w:tc>
        <w:tc>
          <w:tcPr>
            <w:tcW w:w="2054" w:type="dxa"/>
            <w:vMerge/>
            <w:vAlign w:val="center"/>
          </w:tcPr>
          <w:p w:rsidR="00072F2E" w:rsidRPr="00294119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072F2E" w:rsidRPr="00294119" w:rsidRDefault="00072F2E" w:rsidP="00385D55">
            <w:pPr>
              <w:pStyle w:val="Tekstpodstawowy2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Przepisy wewnętrzne regulujące funkcjonowanie podmiotu:</w:t>
            </w:r>
          </w:p>
          <w:p w:rsidR="00072F2E" w:rsidRPr="00294119" w:rsidRDefault="00072F2E" w:rsidP="00385D55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pracy podmiotu,</w:t>
            </w:r>
          </w:p>
          <w:p w:rsidR="00072F2E" w:rsidRPr="00294119" w:rsidRDefault="00072F2E" w:rsidP="00385D55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wynagradzania,</w:t>
            </w:r>
          </w:p>
          <w:p w:rsidR="00072F2E" w:rsidRPr="00294119" w:rsidRDefault="00072F2E" w:rsidP="00385D55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dotyczące zachowania tajemnicy związanej z prowadzoną działalnością,</w:t>
            </w:r>
          </w:p>
          <w:p w:rsidR="00072F2E" w:rsidRPr="00294119" w:rsidRDefault="00072F2E" w:rsidP="00385D55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BHP i przeciwpożarowe,</w:t>
            </w:r>
          </w:p>
          <w:p w:rsidR="00072F2E" w:rsidRPr="00294119" w:rsidRDefault="00072F2E" w:rsidP="00385D55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Normy i certyfikaty posiadane przez podmiot,</w:t>
            </w:r>
          </w:p>
          <w:p w:rsidR="00072F2E" w:rsidRPr="00294119" w:rsidRDefault="00072F2E" w:rsidP="00385D55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Zasady obiegu i archiwizacji dokumentów w podmiocie.</w:t>
            </w:r>
          </w:p>
          <w:p w:rsidR="00072F2E" w:rsidRPr="00294119" w:rsidRDefault="00072F2E" w:rsidP="00270C3A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rPr>
          <w:trHeight w:val="435"/>
        </w:trPr>
        <w:tc>
          <w:tcPr>
            <w:tcW w:w="637" w:type="dxa"/>
            <w:vAlign w:val="center"/>
          </w:tcPr>
          <w:p w:rsidR="00072F2E" w:rsidRPr="00294119" w:rsidRDefault="00072F2E" w:rsidP="00270C3A">
            <w:pPr>
              <w:pStyle w:val="Tekstpodstawowy21"/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II.</w:t>
            </w:r>
          </w:p>
        </w:tc>
        <w:tc>
          <w:tcPr>
            <w:tcW w:w="6521" w:type="dxa"/>
            <w:vAlign w:val="center"/>
          </w:tcPr>
          <w:p w:rsidR="00072F2E" w:rsidRPr="00D84BC9" w:rsidRDefault="00072F2E" w:rsidP="00270C3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Cześć szczegółowa związana z daną specjalnością</w:t>
            </w:r>
          </w:p>
        </w:tc>
        <w:tc>
          <w:tcPr>
            <w:tcW w:w="2054" w:type="dxa"/>
            <w:vMerge w:val="restart"/>
            <w:vAlign w:val="center"/>
          </w:tcPr>
          <w:p w:rsidR="00072F2E" w:rsidRPr="00294119" w:rsidRDefault="00072F2E" w:rsidP="00270C3A">
            <w:pPr>
              <w:jc w:val="center"/>
            </w:pPr>
            <w:r>
              <w:rPr>
                <w:b/>
                <w:bCs/>
              </w:rPr>
              <w:t>940 godzin</w:t>
            </w: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072F2E" w:rsidRDefault="00072F2E" w:rsidP="00270C3A">
            <w:pPr>
              <w:jc w:val="both"/>
              <w:rPr>
                <w:b/>
                <w:bCs/>
              </w:rPr>
            </w:pPr>
            <w:r w:rsidRPr="00294119">
              <w:rPr>
                <w:b/>
                <w:bCs/>
              </w:rPr>
              <w:t>Zalecane instytucje</w:t>
            </w:r>
            <w:r>
              <w:rPr>
                <w:b/>
                <w:bCs/>
              </w:rPr>
              <w:t>:</w:t>
            </w:r>
          </w:p>
          <w:p w:rsidR="00072F2E" w:rsidRPr="00AE4CF5" w:rsidRDefault="00072F2E" w:rsidP="00270C3A">
            <w:pPr>
              <w:jc w:val="both"/>
              <w:rPr>
                <w:color w:val="000000"/>
              </w:rPr>
            </w:pPr>
            <w:r>
              <w:t xml:space="preserve">Praktyka powinna odbywać się w podmiotach prowadzących działalność gospodarczą: </w:t>
            </w:r>
            <w:r w:rsidRPr="002F789F">
              <w:rPr>
                <w:color w:val="000000"/>
              </w:rPr>
              <w:t xml:space="preserve">podmioty prowadzące działalność gospodarczą: produkcyjną, handlową, usługową lub inną, w którym istnieje możliwość wyodrębnienia komórek, stanowisk lub innych służb </w:t>
            </w:r>
            <w:r>
              <w:t xml:space="preserve">w kierunku działalności </w:t>
            </w:r>
            <w:r w:rsidR="005E1402">
              <w:t>zarządzania jakością</w:t>
            </w:r>
          </w:p>
        </w:tc>
        <w:tc>
          <w:tcPr>
            <w:tcW w:w="2054" w:type="dxa"/>
            <w:vMerge/>
            <w:vAlign w:val="center"/>
          </w:tcPr>
          <w:p w:rsidR="00072F2E" w:rsidRPr="00294119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21" w:type="dxa"/>
          </w:tcPr>
          <w:p w:rsidR="00072F2E" w:rsidRPr="00294119" w:rsidRDefault="00072F2E" w:rsidP="00270C3A">
            <w:pPr>
              <w:jc w:val="both"/>
            </w:pPr>
            <w:r>
              <w:t>Poznanie struktury organizacyjnej przedsiębiorstwa, z</w:t>
            </w:r>
            <w:r w:rsidRPr="000C4833">
              <w:t>akresu czynności poszczególnych jednostek organizacyjnych</w:t>
            </w:r>
            <w:r>
              <w:t xml:space="preserve"> przedsiębiorstwa</w:t>
            </w:r>
            <w:r w:rsidRPr="000C4833">
              <w:t>,</w:t>
            </w:r>
            <w:r>
              <w:t xml:space="preserve"> poznanie funkcjonujących systemów zarządzania w przedsiębiorstwie w tym systemów zarządzania jakością, </w:t>
            </w:r>
            <w:r w:rsidRPr="006A138F">
              <w:t>metod komunikacji interpersonalnych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072F2E" w:rsidRPr="00294119" w:rsidRDefault="00072F2E" w:rsidP="00270C3A">
            <w:pPr>
              <w:jc w:val="both"/>
            </w:pPr>
            <w:r w:rsidRPr="00294119">
              <w:t xml:space="preserve">Poznanie zakresu </w:t>
            </w:r>
            <w:r>
              <w:t>funkcjonowaniaprzedsiębiorstwa</w:t>
            </w:r>
            <w:r w:rsidRPr="00294119">
              <w:t>, w której realizowana jest praktyka</w:t>
            </w:r>
            <w:r>
              <w:t xml:space="preserve">,strategii przedsiębiorstwa, </w:t>
            </w:r>
            <w:r w:rsidRPr="00294119">
              <w:t xml:space="preserve">zakresu </w:t>
            </w:r>
            <w:r>
              <w:t>realizowanych zadań</w:t>
            </w:r>
            <w:r w:rsidRPr="00294119">
              <w:t xml:space="preserve"> oraz form ich realizacji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</w:tcPr>
          <w:p w:rsidR="00072F2E" w:rsidRPr="00D86738" w:rsidRDefault="00072F2E" w:rsidP="00270C3A">
            <w:pPr>
              <w:jc w:val="both"/>
            </w:pPr>
            <w:r w:rsidRPr="00294119">
              <w:t>Praktyczne zastosowanie przepisów będących podstawą czynności realizowanych przez instytucję</w:t>
            </w:r>
            <w:r>
              <w:t>,</w:t>
            </w:r>
            <w:r w:rsidRPr="00D86738">
              <w:t xml:space="preserve"> w tym zasad </w:t>
            </w:r>
            <w:r w:rsidRPr="000F73FF">
              <w:t>klasyfikacji i analizy kosztów</w:t>
            </w:r>
            <w:r w:rsidR="005E1402">
              <w:t>,</w:t>
            </w:r>
            <w:r w:rsidRPr="00D86738">
              <w:t xml:space="preserve"> rozliczeń finansowych i rachunkowych, planowanie i realizacji </w:t>
            </w:r>
            <w:r w:rsidR="005E1402">
              <w:t>zarządzania jakością</w:t>
            </w:r>
            <w:r w:rsidR="00A73F79">
              <w:t xml:space="preserve"> (metody, techniki, narzędzia, akredytacja, proces certyfikacji)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:rsidR="00072F2E" w:rsidRPr="00D86738" w:rsidRDefault="00072F2E" w:rsidP="00270C3A">
            <w:pPr>
              <w:jc w:val="both"/>
            </w:pPr>
            <w:r w:rsidRPr="00294119">
              <w:t xml:space="preserve">Zapoznanie ze specyfiką </w:t>
            </w:r>
            <w:r>
              <w:t>stanowisk wyodrębnionych w przedsiębiorstwie-</w:t>
            </w:r>
            <w:r w:rsidRPr="00294119">
              <w:t xml:space="preserve"> organizacją pracy, stanowiskami, obowiązkami i uprawnieniami, odpowiedzialnością dyscyplinarną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072F2E" w:rsidRPr="00D86738" w:rsidRDefault="00072F2E" w:rsidP="00270C3A">
            <w:pPr>
              <w:tabs>
                <w:tab w:val="left" w:pos="1440"/>
              </w:tabs>
              <w:jc w:val="both"/>
            </w:pPr>
            <w:r w:rsidRPr="00D86738">
              <w:t xml:space="preserve">Zapoznanie się z zasadami funkcjonowania i wykorzystaniem </w:t>
            </w:r>
            <w:r>
              <w:t xml:space="preserve">systemów </w:t>
            </w:r>
            <w:r w:rsidRPr="00D86738">
              <w:t>finansowych w zarządzani</w:t>
            </w:r>
            <w:r>
              <w:t>u</w:t>
            </w:r>
            <w:r w:rsidRPr="00D86738">
              <w:t xml:space="preserve"> firmą, wpływem podejmowanych działań na </w:t>
            </w:r>
            <w:r>
              <w:t>decyzje i działania</w:t>
            </w:r>
            <w:r w:rsidRPr="00D86738">
              <w:t xml:space="preserve"> zarządcze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21" w:type="dxa"/>
          </w:tcPr>
          <w:p w:rsidR="00072F2E" w:rsidRPr="006A138F" w:rsidRDefault="00072F2E" w:rsidP="00270C3A">
            <w:pPr>
              <w:tabs>
                <w:tab w:val="left" w:pos="1440"/>
              </w:tabs>
              <w:jc w:val="both"/>
            </w:pPr>
            <w:r w:rsidRPr="006A138F">
              <w:t>Poznanie zasad współpracy przedsiębiorstwa z innymi jednostkami w kraju i zagranicą.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:rsidR="00072F2E" w:rsidRPr="00294119" w:rsidRDefault="00072F2E" w:rsidP="00270C3A">
            <w:pPr>
              <w:jc w:val="both"/>
            </w:pPr>
            <w:r w:rsidRPr="00294119">
              <w:t xml:space="preserve">Przygotowywanie projektów pism w ramach </w:t>
            </w:r>
            <w:r>
              <w:t>bieżących kontaktów oraz współpracy przedsiębiorstwa z podmiotami zewnętrznymi, wewnętrznymi jednostkami organizacyjnymi podmiotu, w którym</w:t>
            </w:r>
            <w:r w:rsidRPr="00294119">
              <w:t xml:space="preserve"> wykonywana jest praktyka. Przygotowywanie projektów informacji i notatek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</w:tcPr>
          <w:p w:rsidR="00072F2E" w:rsidRPr="00D86738" w:rsidRDefault="00072F2E" w:rsidP="00270C3A">
            <w:pPr>
              <w:jc w:val="both"/>
            </w:pPr>
            <w:r w:rsidRPr="00294119">
              <w:t xml:space="preserve">Poznanie </w:t>
            </w:r>
            <w:r>
              <w:t>zasad związanych z procesem</w:t>
            </w:r>
            <w:r w:rsidRPr="00294119">
              <w:t xml:space="preserve"> podejmowania decyzji,</w:t>
            </w:r>
            <w:r>
              <w:t xml:space="preserve"> w tym decyzji w zakresie działań </w:t>
            </w:r>
            <w:r w:rsidR="00A73F79">
              <w:t>zarządzania jakością</w:t>
            </w:r>
            <w:r>
              <w:t xml:space="preserve">, wykorzystaniem nowoczesnych </w:t>
            </w:r>
            <w:r w:rsidRPr="006C6898">
              <w:t>źródeł i środków przekazu informacji</w:t>
            </w:r>
            <w:r w:rsidRPr="00294119">
              <w:t xml:space="preserve"> sporządzania i przechowywania dokumentów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6521" w:type="dxa"/>
          </w:tcPr>
          <w:p w:rsidR="00072F2E" w:rsidRPr="000C4833" w:rsidRDefault="00072F2E" w:rsidP="00270C3A">
            <w:pPr>
              <w:tabs>
                <w:tab w:val="left" w:pos="1440"/>
              </w:tabs>
              <w:jc w:val="both"/>
            </w:pPr>
            <w:r w:rsidRPr="000F73FF">
              <w:t xml:space="preserve">Spotkanie z dyrektorem/prezesem nt. sposobów zarządzania </w:t>
            </w:r>
            <w:r w:rsidR="00A73F79">
              <w:t xml:space="preserve">jakością </w:t>
            </w:r>
            <w:r w:rsidRPr="000F73FF">
              <w:t>w przedsiębiorstwie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Pr="00294119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521" w:type="dxa"/>
          </w:tcPr>
          <w:p w:rsidR="00072F2E" w:rsidRPr="006A138F" w:rsidRDefault="00072F2E" w:rsidP="00270C3A">
            <w:pPr>
              <w:jc w:val="both"/>
            </w:pPr>
            <w:r w:rsidRPr="00294119">
              <w:t>Zakończenie praktyk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  <w:tr w:rsidR="00072F2E" w:rsidRPr="00294119" w:rsidTr="00270C3A">
        <w:tc>
          <w:tcPr>
            <w:tcW w:w="637" w:type="dxa"/>
          </w:tcPr>
          <w:p w:rsidR="00072F2E" w:rsidRDefault="00072F2E" w:rsidP="00270C3A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521" w:type="dxa"/>
          </w:tcPr>
          <w:p w:rsidR="00072F2E" w:rsidRPr="00294119" w:rsidRDefault="00072F2E" w:rsidP="00270C3A">
            <w:pPr>
              <w:jc w:val="both"/>
            </w:pPr>
            <w:r>
              <w:t>Praktyka open-</w:t>
            </w:r>
            <w:proofErr w:type="spellStart"/>
            <w:r>
              <w:t>space</w:t>
            </w:r>
            <w:proofErr w:type="spellEnd"/>
          </w:p>
        </w:tc>
        <w:tc>
          <w:tcPr>
            <w:tcW w:w="2054" w:type="dxa"/>
            <w:vMerge w:val="restart"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  <w:p w:rsidR="00072F2E" w:rsidRDefault="00072F2E" w:rsidP="00270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godzin</w:t>
            </w:r>
          </w:p>
        </w:tc>
      </w:tr>
      <w:tr w:rsidR="00072F2E" w:rsidRPr="00294119" w:rsidTr="00270C3A">
        <w:tc>
          <w:tcPr>
            <w:tcW w:w="637" w:type="dxa"/>
          </w:tcPr>
          <w:p w:rsidR="00072F2E" w:rsidRDefault="00072F2E" w:rsidP="00270C3A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072F2E" w:rsidRDefault="00072F2E" w:rsidP="00270C3A">
            <w:pPr>
              <w:jc w:val="both"/>
            </w:pPr>
            <w:r>
              <w:t>Warsztaty zawodowe prowadzone przez praktyków w ramach open-</w:t>
            </w:r>
            <w:proofErr w:type="spellStart"/>
            <w:r>
              <w:t>space</w:t>
            </w:r>
            <w:proofErr w:type="spellEnd"/>
            <w:r>
              <w:t xml:space="preserve"> – symulowanego środowiska pracy.</w:t>
            </w:r>
          </w:p>
          <w:p w:rsidR="00072F2E" w:rsidRDefault="00072F2E" w:rsidP="00270C3A">
            <w:pPr>
              <w:jc w:val="both"/>
            </w:pPr>
            <w:r>
              <w:t>Zajęcia realizowane w PUZ we Włocławku lub u pracodawców (wizyty studyjne w przedsiębiorstwach)</w:t>
            </w:r>
          </w:p>
        </w:tc>
        <w:tc>
          <w:tcPr>
            <w:tcW w:w="2054" w:type="dxa"/>
            <w:vMerge/>
          </w:tcPr>
          <w:p w:rsidR="00072F2E" w:rsidRDefault="00072F2E" w:rsidP="00270C3A">
            <w:pPr>
              <w:jc w:val="center"/>
              <w:rPr>
                <w:b/>
                <w:bCs/>
              </w:rPr>
            </w:pPr>
          </w:p>
        </w:tc>
      </w:tr>
    </w:tbl>
    <w:p w:rsidR="00072F2E" w:rsidRDefault="00072F2E" w:rsidP="00072F2E">
      <w:pPr>
        <w:jc w:val="both"/>
        <w:rPr>
          <w:b/>
          <w:bCs/>
          <w:color w:val="000000"/>
          <w:sz w:val="28"/>
          <w:szCs w:val="28"/>
        </w:rPr>
      </w:pPr>
    </w:p>
    <w:p w:rsidR="00072F2E" w:rsidRPr="00294119" w:rsidRDefault="00072F2E" w:rsidP="00072F2E">
      <w:pPr>
        <w:jc w:val="both"/>
        <w:rPr>
          <w:b/>
          <w:bCs/>
          <w:color w:val="000000"/>
          <w:sz w:val="28"/>
          <w:szCs w:val="28"/>
        </w:rPr>
      </w:pPr>
      <w:r w:rsidRPr="00294119">
        <w:rPr>
          <w:b/>
          <w:bCs/>
          <w:color w:val="000000"/>
          <w:sz w:val="28"/>
          <w:szCs w:val="28"/>
        </w:rPr>
        <w:t>IV Forma zaliczenia studenckiej praktyki zawodowej</w:t>
      </w:r>
    </w:p>
    <w:p w:rsidR="00185051" w:rsidRDefault="00185051" w:rsidP="00185051">
      <w:pPr>
        <w:jc w:val="both"/>
        <w:rPr>
          <w:color w:val="000000"/>
        </w:rPr>
      </w:pPr>
      <w:r w:rsidRPr="00294119">
        <w:rPr>
          <w:color w:val="000000"/>
        </w:rPr>
        <w:t>Przebieg praktyk jest udokumentowany w postaci konspektów</w:t>
      </w:r>
      <w:r>
        <w:rPr>
          <w:color w:val="000000"/>
        </w:rPr>
        <w:t xml:space="preserve">/notatek w „Dzienniku Praktyki Zawodowej” (Załącznik nr 3) oraz </w:t>
      </w:r>
      <w:r w:rsidRPr="00CE5DC1">
        <w:t>„Opinii o</w:t>
      </w:r>
      <w:r>
        <w:t> </w:t>
      </w:r>
      <w:r w:rsidRPr="00CE5DC1">
        <w:t xml:space="preserve">praktyce zawodowej </w:t>
      </w:r>
      <w:r>
        <w:t>zrealizowanej</w:t>
      </w:r>
      <w:r w:rsidRPr="00CE5DC1">
        <w:t xml:space="preserve"> przez studenta Państwowej </w:t>
      </w:r>
      <w:r>
        <w:t>Uczelni Zawodowej</w:t>
      </w:r>
      <w:r w:rsidRPr="00CE5DC1">
        <w:t xml:space="preserve"> we Włocła</w:t>
      </w:r>
      <w:r>
        <w:t>wku” (Załącznik nr 7) -</w:t>
      </w:r>
      <w:r>
        <w:rPr>
          <w:color w:val="000000"/>
        </w:rPr>
        <w:t xml:space="preserve"> (oba dokumenty są dostępne na stronie </w:t>
      </w:r>
      <w:r w:rsidRPr="00294119">
        <w:rPr>
          <w:color w:val="000000"/>
        </w:rPr>
        <w:t xml:space="preserve">internetowej </w:t>
      </w:r>
      <w:r>
        <w:rPr>
          <w:color w:val="000000"/>
        </w:rPr>
        <w:t xml:space="preserve">Uczelni </w:t>
      </w:r>
      <w:hyperlink r:id="rId7" w:history="1">
        <w:r w:rsidRPr="0009730A">
          <w:rPr>
            <w:rStyle w:val="Hipercze"/>
          </w:rPr>
          <w:t>www.puz.wloclawek.pl</w:t>
        </w:r>
      </w:hyperlink>
      <w:r>
        <w:rPr>
          <w:color w:val="000000"/>
        </w:rPr>
        <w:t xml:space="preserve"> w zakładce "</w:t>
      </w:r>
      <w:r w:rsidRPr="00294119">
        <w:rPr>
          <w:color w:val="000000"/>
        </w:rPr>
        <w:t>Praktyki zawodowe</w:t>
      </w:r>
      <w:r>
        <w:rPr>
          <w:color w:val="000000"/>
        </w:rPr>
        <w:t>”</w:t>
      </w:r>
      <w:r w:rsidRPr="00294119">
        <w:rPr>
          <w:color w:val="000000"/>
        </w:rPr>
        <w:t>), potwierdzonych przez zakład pracy, w którym będzie odbywała się studencka praktyk</w:t>
      </w:r>
      <w:r>
        <w:rPr>
          <w:color w:val="000000"/>
        </w:rPr>
        <w:t xml:space="preserve">a zawodowa. </w:t>
      </w:r>
    </w:p>
    <w:p w:rsidR="00185051" w:rsidRDefault="00185051" w:rsidP="00185051">
      <w:pPr>
        <w:jc w:val="both"/>
        <w:rPr>
          <w:color w:val="000000"/>
        </w:rPr>
      </w:pPr>
      <w:r>
        <w:rPr>
          <w:color w:val="000000"/>
        </w:rPr>
        <w:t xml:space="preserve">Opiekun studenckiej </w:t>
      </w:r>
      <w:r w:rsidRPr="00294119">
        <w:rPr>
          <w:color w:val="000000"/>
        </w:rPr>
        <w:t xml:space="preserve">praktyki zawodowej w wybranym zakładzie pracy </w:t>
      </w:r>
      <w:r>
        <w:rPr>
          <w:color w:val="000000"/>
        </w:rPr>
        <w:t>wystawia</w:t>
      </w:r>
      <w:r w:rsidRPr="00294119">
        <w:rPr>
          <w:color w:val="000000"/>
        </w:rPr>
        <w:t xml:space="preserve"> opinię o przebiegu </w:t>
      </w:r>
      <w:r>
        <w:rPr>
          <w:color w:val="000000"/>
        </w:rPr>
        <w:t>praktyki zawodowej, ze</w:t>
      </w:r>
      <w:r w:rsidRPr="00294119">
        <w:rPr>
          <w:color w:val="000000"/>
        </w:rPr>
        <w:t xml:space="preserve"> zwróceniem szczególnej uwagi na p</w:t>
      </w:r>
      <w:r>
        <w:rPr>
          <w:color w:val="000000"/>
        </w:rPr>
        <w:t>redyspozycje zawodowe studenta,</w:t>
      </w:r>
      <w:r w:rsidRPr="00294119">
        <w:rPr>
          <w:color w:val="000000"/>
        </w:rPr>
        <w:t xml:space="preserve"> umiejętność wykorzysta</w:t>
      </w:r>
      <w:r>
        <w:rPr>
          <w:color w:val="000000"/>
        </w:rPr>
        <w:t>nia zdobytej wiedzy w praktyce i realizację założonych efektów uczenia się.</w:t>
      </w:r>
      <w:r w:rsidRPr="00294119">
        <w:rPr>
          <w:color w:val="000000"/>
        </w:rPr>
        <w:t xml:space="preserve"> </w:t>
      </w:r>
    </w:p>
    <w:p w:rsidR="00185051" w:rsidRPr="003D2095" w:rsidRDefault="00185051" w:rsidP="00185051">
      <w:pPr>
        <w:jc w:val="both"/>
      </w:pPr>
      <w:r w:rsidRPr="00294119">
        <w:rPr>
          <w:color w:val="000000"/>
        </w:rPr>
        <w:t>Nauczyciel akademicki będący opiekunem studenckich praktyk zawodowych w P</w:t>
      </w:r>
      <w:r>
        <w:rPr>
          <w:color w:val="000000"/>
        </w:rPr>
        <w:t xml:space="preserve">UZ </w:t>
      </w:r>
      <w:r w:rsidRPr="00294119">
        <w:rPr>
          <w:color w:val="000000"/>
        </w:rPr>
        <w:t>we Włocławku, po zakończeniu praktyk</w:t>
      </w:r>
      <w:r>
        <w:rPr>
          <w:color w:val="000000"/>
        </w:rPr>
        <w:t xml:space="preserve">i w wyznaczonym terminie dokonuje oceny praktyki zawodowej </w:t>
      </w:r>
      <w:r w:rsidRPr="00294119">
        <w:rPr>
          <w:color w:val="000000"/>
        </w:rPr>
        <w:t xml:space="preserve">potwierdzonej wpisem do </w:t>
      </w:r>
      <w:r>
        <w:rPr>
          <w:color w:val="000000"/>
        </w:rPr>
        <w:t>protokołu w Wirtualnej Uczelni (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nzal</w:t>
      </w:r>
      <w:proofErr w:type="spellEnd"/>
      <w:r>
        <w:rPr>
          <w:color w:val="000000"/>
        </w:rPr>
        <w:t xml:space="preserve">), </w:t>
      </w:r>
      <w:r w:rsidRPr="00790F42">
        <w:rPr>
          <w:color w:val="000000"/>
        </w:rPr>
        <w:t>po wcześniejszej weryfikacji efektów uczenia się</w:t>
      </w:r>
      <w:r w:rsidRPr="00294119">
        <w:rPr>
          <w:color w:val="000000"/>
        </w:rPr>
        <w:t xml:space="preserve"> </w:t>
      </w:r>
      <w:r>
        <w:rPr>
          <w:color w:val="000000"/>
        </w:rPr>
        <w:t xml:space="preserve">uwzględniając </w:t>
      </w:r>
      <w:r w:rsidRPr="00790F42">
        <w:rPr>
          <w:color w:val="000000"/>
        </w:rPr>
        <w:t xml:space="preserve">przy tym opinię zakładowego opiekuna praktyki (załącznik nr 7 do Regulaminu) oraz dokumentację praktyki prowadzoną przez studenta (załączniki nr 3 do Regulaminu). W uzasadnionych przypadkach weryfikacji efektów uczenia się uczelniany opiekun praktyki dokonuje w porozumieniu z zakładowym opiekunem praktyki. </w:t>
      </w:r>
    </w:p>
    <w:p w:rsidR="00185051" w:rsidRPr="00204926" w:rsidRDefault="00185051" w:rsidP="00185051">
      <w:pPr>
        <w:jc w:val="both"/>
        <w:rPr>
          <w:color w:val="000000"/>
        </w:rPr>
      </w:pPr>
      <w:r w:rsidRPr="004771CB">
        <w:rPr>
          <w:color w:val="000000"/>
        </w:rPr>
        <w:t>Zaliczenie praktyki open-</w:t>
      </w:r>
      <w:proofErr w:type="spellStart"/>
      <w:r w:rsidRPr="004771CB">
        <w:rPr>
          <w:color w:val="000000"/>
        </w:rPr>
        <w:t>space</w:t>
      </w:r>
      <w:proofErr w:type="spellEnd"/>
      <w:r w:rsidRPr="004771CB">
        <w:rPr>
          <w:color w:val="000000"/>
        </w:rPr>
        <w:t xml:space="preserve"> – zalicza praktyk prowadzący wraz z </w:t>
      </w:r>
      <w:r>
        <w:rPr>
          <w:color w:val="000000"/>
        </w:rPr>
        <w:t xml:space="preserve">uczelnianym </w:t>
      </w:r>
      <w:r w:rsidRPr="004771CB">
        <w:rPr>
          <w:color w:val="000000"/>
        </w:rPr>
        <w:t>opiekunem praktyk.</w:t>
      </w:r>
    </w:p>
    <w:p w:rsidR="00A5126A" w:rsidRPr="00204926" w:rsidRDefault="00A5126A" w:rsidP="00A5126A">
      <w:pPr>
        <w:jc w:val="both"/>
        <w:rPr>
          <w:color w:val="000000"/>
        </w:rPr>
      </w:pPr>
    </w:p>
    <w:p w:rsidR="00072F2E" w:rsidRDefault="00072F2E" w:rsidP="00A5126A">
      <w:pPr>
        <w:jc w:val="both"/>
        <w:rPr>
          <w:b/>
          <w:bCs/>
          <w:color w:val="000000"/>
          <w:sz w:val="28"/>
          <w:szCs w:val="28"/>
        </w:rPr>
      </w:pPr>
    </w:p>
    <w:p w:rsidR="00072F2E" w:rsidRDefault="00072F2E" w:rsidP="007B25EE">
      <w:pPr>
        <w:jc w:val="center"/>
        <w:rPr>
          <w:b/>
          <w:bCs/>
          <w:color w:val="000000"/>
          <w:sz w:val="28"/>
          <w:szCs w:val="28"/>
        </w:rPr>
      </w:pPr>
    </w:p>
    <w:sectPr w:rsidR="00072F2E" w:rsidSect="000C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249F"/>
    <w:multiLevelType w:val="hybridMultilevel"/>
    <w:tmpl w:val="5FE42D58"/>
    <w:lvl w:ilvl="0" w:tplc="FCCE118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C43328C"/>
    <w:multiLevelType w:val="hybridMultilevel"/>
    <w:tmpl w:val="A60811AC"/>
    <w:lvl w:ilvl="0" w:tplc="A222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6C39B1"/>
    <w:multiLevelType w:val="multilevel"/>
    <w:tmpl w:val="37506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4CA17EF2"/>
    <w:multiLevelType w:val="hybridMultilevel"/>
    <w:tmpl w:val="9D343BC4"/>
    <w:lvl w:ilvl="0" w:tplc="F2A8CAFC">
      <w:start w:val="1"/>
      <w:numFmt w:val="bullet"/>
      <w:lvlText w:val=""/>
      <w:lvlJc w:val="left"/>
      <w:pPr>
        <w:tabs>
          <w:tab w:val="num" w:pos="794"/>
        </w:tabs>
        <w:ind w:left="73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A89"/>
    <w:multiLevelType w:val="hybridMultilevel"/>
    <w:tmpl w:val="F5928F3E"/>
    <w:lvl w:ilvl="0" w:tplc="FCCE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47DDD"/>
    <w:multiLevelType w:val="hybridMultilevel"/>
    <w:tmpl w:val="AF5014AA"/>
    <w:lvl w:ilvl="0" w:tplc="8168E4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376A2"/>
    <w:multiLevelType w:val="multilevel"/>
    <w:tmpl w:val="258E2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7D8B7EB1"/>
    <w:multiLevelType w:val="multilevel"/>
    <w:tmpl w:val="D128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B8F"/>
    <w:rsid w:val="0000287C"/>
    <w:rsid w:val="00072F2E"/>
    <w:rsid w:val="000C317A"/>
    <w:rsid w:val="000D584B"/>
    <w:rsid w:val="000E60AD"/>
    <w:rsid w:val="00107E35"/>
    <w:rsid w:val="0011648A"/>
    <w:rsid w:val="00165FEB"/>
    <w:rsid w:val="00185051"/>
    <w:rsid w:val="001A3A06"/>
    <w:rsid w:val="00247455"/>
    <w:rsid w:val="002507AE"/>
    <w:rsid w:val="002518CE"/>
    <w:rsid w:val="00257D7E"/>
    <w:rsid w:val="00296588"/>
    <w:rsid w:val="002B7236"/>
    <w:rsid w:val="002C16BB"/>
    <w:rsid w:val="002F3308"/>
    <w:rsid w:val="0030096F"/>
    <w:rsid w:val="00315FB7"/>
    <w:rsid w:val="0033758A"/>
    <w:rsid w:val="00343101"/>
    <w:rsid w:val="00343DBA"/>
    <w:rsid w:val="00377DB0"/>
    <w:rsid w:val="00385D55"/>
    <w:rsid w:val="003D073F"/>
    <w:rsid w:val="003D0EDC"/>
    <w:rsid w:val="003D2095"/>
    <w:rsid w:val="00497829"/>
    <w:rsid w:val="004A14CF"/>
    <w:rsid w:val="004C29E7"/>
    <w:rsid w:val="004C4143"/>
    <w:rsid w:val="00501BA0"/>
    <w:rsid w:val="005079FC"/>
    <w:rsid w:val="00540891"/>
    <w:rsid w:val="00592CC0"/>
    <w:rsid w:val="005E1402"/>
    <w:rsid w:val="00680D73"/>
    <w:rsid w:val="00686BBD"/>
    <w:rsid w:val="006A526F"/>
    <w:rsid w:val="006B7D3A"/>
    <w:rsid w:val="006D6A8D"/>
    <w:rsid w:val="00755A4D"/>
    <w:rsid w:val="00773A86"/>
    <w:rsid w:val="00790F42"/>
    <w:rsid w:val="007B1BF7"/>
    <w:rsid w:val="007B25EE"/>
    <w:rsid w:val="007D27FF"/>
    <w:rsid w:val="007D7769"/>
    <w:rsid w:val="0081356D"/>
    <w:rsid w:val="00816047"/>
    <w:rsid w:val="00845C3C"/>
    <w:rsid w:val="008C47D5"/>
    <w:rsid w:val="00913208"/>
    <w:rsid w:val="00963B72"/>
    <w:rsid w:val="00965C03"/>
    <w:rsid w:val="00A034A3"/>
    <w:rsid w:val="00A5126A"/>
    <w:rsid w:val="00A55466"/>
    <w:rsid w:val="00A62109"/>
    <w:rsid w:val="00A73F79"/>
    <w:rsid w:val="00AE4CF5"/>
    <w:rsid w:val="00B46376"/>
    <w:rsid w:val="00B47859"/>
    <w:rsid w:val="00B71D10"/>
    <w:rsid w:val="00BD6962"/>
    <w:rsid w:val="00BE2544"/>
    <w:rsid w:val="00C44A05"/>
    <w:rsid w:val="00C52B15"/>
    <w:rsid w:val="00CE307E"/>
    <w:rsid w:val="00D31D6E"/>
    <w:rsid w:val="00D56928"/>
    <w:rsid w:val="00D86738"/>
    <w:rsid w:val="00DB3E50"/>
    <w:rsid w:val="00E02B8F"/>
    <w:rsid w:val="00E32962"/>
    <w:rsid w:val="00E868C8"/>
    <w:rsid w:val="00E92BBA"/>
    <w:rsid w:val="00EE25D3"/>
    <w:rsid w:val="00EF2033"/>
    <w:rsid w:val="00F30383"/>
    <w:rsid w:val="00F3767E"/>
    <w:rsid w:val="00F411B8"/>
    <w:rsid w:val="00F753B6"/>
    <w:rsid w:val="00FA39C0"/>
    <w:rsid w:val="00FF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3EAAD"/>
  <w15:docId w15:val="{991E7676-AFA3-4433-9EDC-9EBE8C8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02B8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2B8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755A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ł.1"/>
    <w:basedOn w:val="Nagwek6"/>
    <w:autoRedefine/>
    <w:rsid w:val="00755A4D"/>
    <w:pPr>
      <w:keepNext/>
      <w:spacing w:before="0" w:after="36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locked/>
    <w:rsid w:val="00E02B8F"/>
    <w:rPr>
      <w:b/>
      <w:bCs/>
      <w:lang w:val="pl-PL" w:eastAsia="pl-PL" w:bidi="ar-SA"/>
    </w:rPr>
  </w:style>
  <w:style w:type="character" w:styleId="Hipercze">
    <w:name w:val="Hyperlink"/>
    <w:basedOn w:val="Domylnaczcionkaakapitu"/>
    <w:rsid w:val="00E02B8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E02B8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E02B8F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E02B8F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</w:rPr>
  </w:style>
  <w:style w:type="character" w:styleId="UyteHipercze">
    <w:name w:val="FollowedHyperlink"/>
    <w:basedOn w:val="Domylnaczcionkaakapitu"/>
    <w:semiHidden/>
    <w:unhideWhenUsed/>
    <w:rsid w:val="00A5126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126A"/>
    <w:rPr>
      <w:color w:val="605E5C"/>
      <w:shd w:val="clear" w:color="auto" w:fill="E1DFDD"/>
    </w:rPr>
  </w:style>
  <w:style w:type="paragraph" w:customStyle="1" w:styleId="Default">
    <w:name w:val="Default"/>
    <w:rsid w:val="00790F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z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z.wloclawek.pl" TargetMode="External"/><Relationship Id="rId5" Type="http://schemas.openxmlformats.org/officeDocument/2006/relationships/hyperlink" Target="http://www.puz.wloclaw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2828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studenckich praktyk zawodowych dla kierunku Zarządzanie studia stacjonarne i niestacjonarne 2012/2013</vt:lpstr>
    </vt:vector>
  </TitlesOfParts>
  <Company/>
  <LinksUpToDate>false</LinksUpToDate>
  <CharactersWithSpaces>19763</CharactersWithSpaces>
  <SharedDoc>false</SharedDoc>
  <HLinks>
    <vt:vector size="6" baseType="variant"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https://am2prd0210.outlook.com/owa/redir.aspx?C=V_l5ZDJ3PEuAmR6WIjWDFF7k1wanys8IqNL_cMypJbLDdhUwmTUCFSqOxb24plJ59gInDesYkfI.&amp;URL=http%3a%2f%2fwww.psww.wloclawek.pl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studenckich praktyk zawodowych dla kierunku Zarządzanie studia stacjonarne i niestacjonarne 2012/2013</dc:title>
  <dc:creator>Małgosia</dc:creator>
  <cp:lastModifiedBy>Hanna Zawidzka</cp:lastModifiedBy>
  <cp:revision>12</cp:revision>
  <dcterms:created xsi:type="dcterms:W3CDTF">2021-09-22T17:19:00Z</dcterms:created>
  <dcterms:modified xsi:type="dcterms:W3CDTF">2021-10-06T11:43:00Z</dcterms:modified>
</cp:coreProperties>
</file>